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2E" w:rsidRDefault="002C2C2E" w:rsidP="002C2C2E">
      <w:pPr>
        <w:jc w:val="center"/>
        <w:rPr>
          <w:sz w:val="28"/>
          <w:szCs w:val="28"/>
        </w:rPr>
      </w:pPr>
      <w:r>
        <w:rPr>
          <w:sz w:val="28"/>
          <w:szCs w:val="28"/>
        </w:rPr>
        <w:t>РОССИЙСКАЯ ФЕДЕРАЦИЯ</w:t>
      </w:r>
    </w:p>
    <w:p w:rsidR="002C2C2E" w:rsidRDefault="002C2C2E" w:rsidP="002C2C2E">
      <w:pPr>
        <w:jc w:val="center"/>
        <w:rPr>
          <w:sz w:val="28"/>
          <w:szCs w:val="28"/>
        </w:rPr>
      </w:pPr>
      <w:r>
        <w:rPr>
          <w:sz w:val="28"/>
          <w:szCs w:val="28"/>
        </w:rPr>
        <w:t>РОСТОВСКАЯ ОБЛАСТЬ</w:t>
      </w:r>
    </w:p>
    <w:p w:rsidR="002C2C2E" w:rsidRPr="0044298A" w:rsidRDefault="002C2C2E" w:rsidP="002C2C2E">
      <w:pPr>
        <w:jc w:val="center"/>
        <w:rPr>
          <w:sz w:val="28"/>
          <w:szCs w:val="28"/>
        </w:rPr>
      </w:pPr>
      <w:r>
        <w:rPr>
          <w:sz w:val="28"/>
          <w:szCs w:val="28"/>
        </w:rPr>
        <w:t>МУНИЦИПАЛЬНОЕ ОБРАЗОВАНИЕ «ДУБОВСКИЙ РАЙОН»</w:t>
      </w:r>
      <w:r>
        <w:t xml:space="preserve"> </w:t>
      </w:r>
      <w:r w:rsidRPr="0044298A">
        <w:rPr>
          <w:sz w:val="28"/>
          <w:szCs w:val="28"/>
        </w:rPr>
        <w:t>АДМИНИСТРАЦИЯ</w:t>
      </w:r>
    </w:p>
    <w:p w:rsidR="002C2C2E" w:rsidRPr="0044298A" w:rsidRDefault="002C2C2E" w:rsidP="002C2C2E">
      <w:pPr>
        <w:jc w:val="center"/>
        <w:rPr>
          <w:sz w:val="28"/>
          <w:szCs w:val="28"/>
        </w:rPr>
      </w:pPr>
      <w:r w:rsidRPr="0044298A">
        <w:rPr>
          <w:sz w:val="28"/>
          <w:szCs w:val="28"/>
        </w:rPr>
        <w:t>ДУБОВСКОГО СЕЛЬСКОГО ПОСЕЛЕНИЯ</w:t>
      </w:r>
    </w:p>
    <w:p w:rsidR="002C2C2E" w:rsidRPr="0044298A" w:rsidRDefault="002C2C2E" w:rsidP="002C2C2E">
      <w:pPr>
        <w:jc w:val="center"/>
        <w:rPr>
          <w:sz w:val="28"/>
          <w:szCs w:val="28"/>
        </w:rPr>
      </w:pPr>
    </w:p>
    <w:p w:rsidR="002C2C2E" w:rsidRPr="0044298A" w:rsidRDefault="002C2C2E" w:rsidP="002C2C2E">
      <w:pPr>
        <w:jc w:val="center"/>
        <w:rPr>
          <w:sz w:val="28"/>
          <w:szCs w:val="28"/>
        </w:rPr>
      </w:pPr>
      <w:r w:rsidRPr="0044298A">
        <w:rPr>
          <w:sz w:val="28"/>
          <w:szCs w:val="28"/>
        </w:rPr>
        <w:t>ПОСТАНОВЛЕНИЕ</w:t>
      </w:r>
      <w:r>
        <w:rPr>
          <w:sz w:val="28"/>
          <w:szCs w:val="28"/>
        </w:rPr>
        <w:t xml:space="preserve"> № 231</w:t>
      </w:r>
    </w:p>
    <w:p w:rsidR="002C2C2E" w:rsidRDefault="002C2C2E" w:rsidP="002C2C2E">
      <w:pPr>
        <w:rPr>
          <w:sz w:val="28"/>
          <w:szCs w:val="28"/>
        </w:rPr>
      </w:pPr>
      <w:r w:rsidRPr="0044298A">
        <w:rPr>
          <w:sz w:val="28"/>
          <w:szCs w:val="28"/>
        </w:rPr>
        <w:t xml:space="preserve"> </w:t>
      </w:r>
      <w:r>
        <w:rPr>
          <w:sz w:val="28"/>
          <w:szCs w:val="28"/>
        </w:rPr>
        <w:t xml:space="preserve">«26»  декабря  2017 г.                  </w:t>
      </w:r>
      <w:r w:rsidRPr="0044298A">
        <w:rPr>
          <w:sz w:val="28"/>
          <w:szCs w:val="28"/>
        </w:rPr>
        <w:t xml:space="preserve">                        </w:t>
      </w:r>
      <w:r>
        <w:rPr>
          <w:sz w:val="28"/>
          <w:szCs w:val="28"/>
        </w:rPr>
        <w:t xml:space="preserve">                             </w:t>
      </w:r>
      <w:r w:rsidRPr="0044298A">
        <w:rPr>
          <w:sz w:val="28"/>
          <w:szCs w:val="28"/>
        </w:rPr>
        <w:t>с. Дубовское</w:t>
      </w:r>
    </w:p>
    <w:p w:rsidR="00412549" w:rsidRPr="00296CA4" w:rsidRDefault="00412549" w:rsidP="00412549">
      <w:pPr>
        <w:tabs>
          <w:tab w:val="left" w:pos="709"/>
        </w:tabs>
        <w:jc w:val="both"/>
        <w:rPr>
          <w:sz w:val="28"/>
          <w:szCs w:val="28"/>
        </w:rPr>
      </w:pPr>
    </w:p>
    <w:p w:rsidR="00D4643C" w:rsidRDefault="00412549" w:rsidP="002C2C2E">
      <w:pPr>
        <w:pStyle w:val="a5"/>
        <w:spacing w:before="0" w:beforeAutospacing="0" w:after="0" w:afterAutospacing="0"/>
        <w:ind w:right="4251"/>
        <w:rPr>
          <w:rStyle w:val="a6"/>
          <w:b w:val="0"/>
          <w:sz w:val="28"/>
          <w:szCs w:val="28"/>
        </w:rPr>
      </w:pPr>
      <w:r w:rsidRPr="002D03F6">
        <w:rPr>
          <w:rStyle w:val="a6"/>
          <w:b w:val="0"/>
          <w:sz w:val="28"/>
          <w:szCs w:val="28"/>
        </w:rPr>
        <w:t xml:space="preserve">О регистрации </w:t>
      </w:r>
      <w:r w:rsidR="00D4643C">
        <w:rPr>
          <w:rStyle w:val="a6"/>
          <w:b w:val="0"/>
          <w:sz w:val="28"/>
          <w:szCs w:val="28"/>
        </w:rPr>
        <w:t>У</w:t>
      </w:r>
      <w:r w:rsidRPr="002D03F6">
        <w:rPr>
          <w:rStyle w:val="a6"/>
          <w:b w:val="0"/>
          <w:sz w:val="28"/>
          <w:szCs w:val="28"/>
        </w:rPr>
        <w:t xml:space="preserve">става </w:t>
      </w:r>
    </w:p>
    <w:p w:rsidR="00D4643C" w:rsidRDefault="00412549" w:rsidP="00D4643C">
      <w:pPr>
        <w:pStyle w:val="a5"/>
        <w:spacing w:before="0" w:beforeAutospacing="0" w:after="0" w:afterAutospacing="0"/>
        <w:ind w:right="3117"/>
        <w:rPr>
          <w:rStyle w:val="a6"/>
          <w:b w:val="0"/>
          <w:sz w:val="28"/>
          <w:szCs w:val="28"/>
        </w:rPr>
      </w:pPr>
      <w:r w:rsidRPr="002D03F6">
        <w:rPr>
          <w:rStyle w:val="a6"/>
          <w:b w:val="0"/>
          <w:sz w:val="28"/>
          <w:szCs w:val="28"/>
        </w:rPr>
        <w:t>территориального</w:t>
      </w:r>
      <w:r>
        <w:rPr>
          <w:rStyle w:val="a6"/>
          <w:b w:val="0"/>
          <w:sz w:val="28"/>
          <w:szCs w:val="28"/>
        </w:rPr>
        <w:t xml:space="preserve">  </w:t>
      </w:r>
      <w:r w:rsidRPr="002D03F6">
        <w:rPr>
          <w:rStyle w:val="a6"/>
          <w:b w:val="0"/>
          <w:sz w:val="28"/>
          <w:szCs w:val="28"/>
        </w:rPr>
        <w:t xml:space="preserve">общественного </w:t>
      </w:r>
    </w:p>
    <w:p w:rsidR="002C2C2E" w:rsidRDefault="00412549" w:rsidP="00D4643C">
      <w:pPr>
        <w:pStyle w:val="a5"/>
        <w:spacing w:before="0" w:beforeAutospacing="0" w:after="0" w:afterAutospacing="0"/>
        <w:ind w:right="3117"/>
        <w:rPr>
          <w:rStyle w:val="a6"/>
          <w:b w:val="0"/>
          <w:sz w:val="28"/>
          <w:szCs w:val="28"/>
        </w:rPr>
      </w:pPr>
      <w:r w:rsidRPr="002D03F6">
        <w:rPr>
          <w:rStyle w:val="a6"/>
          <w:b w:val="0"/>
          <w:sz w:val="28"/>
          <w:szCs w:val="28"/>
        </w:rPr>
        <w:t>самоуправления «</w:t>
      </w:r>
      <w:r w:rsidR="002C2C2E">
        <w:rPr>
          <w:rStyle w:val="a6"/>
          <w:b w:val="0"/>
          <w:sz w:val="28"/>
          <w:szCs w:val="28"/>
        </w:rPr>
        <w:t>Первомайская</w:t>
      </w:r>
      <w:r w:rsidRPr="002D03F6">
        <w:rPr>
          <w:rStyle w:val="a6"/>
          <w:b w:val="0"/>
          <w:sz w:val="28"/>
          <w:szCs w:val="28"/>
        </w:rPr>
        <w:t>»</w:t>
      </w:r>
      <w:r w:rsidRPr="002D03F6">
        <w:rPr>
          <w:b/>
          <w:sz w:val="28"/>
          <w:szCs w:val="28"/>
        </w:rPr>
        <w:br/>
      </w:r>
      <w:r w:rsidR="002C2C2E">
        <w:rPr>
          <w:rStyle w:val="a6"/>
          <w:b w:val="0"/>
          <w:sz w:val="28"/>
          <w:szCs w:val="28"/>
        </w:rPr>
        <w:t>Дубовского</w:t>
      </w:r>
      <w:r w:rsidRPr="002D03F6">
        <w:rPr>
          <w:rStyle w:val="a6"/>
          <w:b w:val="0"/>
          <w:sz w:val="28"/>
          <w:szCs w:val="28"/>
        </w:rPr>
        <w:t xml:space="preserve"> сельского поселения</w:t>
      </w:r>
      <w:r>
        <w:rPr>
          <w:rStyle w:val="a6"/>
          <w:b w:val="0"/>
          <w:sz w:val="28"/>
          <w:szCs w:val="28"/>
        </w:rPr>
        <w:t xml:space="preserve"> </w:t>
      </w:r>
    </w:p>
    <w:p w:rsidR="00412549" w:rsidRDefault="002C2C2E" w:rsidP="002C2C2E">
      <w:pPr>
        <w:pStyle w:val="a5"/>
        <w:spacing w:before="0" w:beforeAutospacing="0" w:after="0" w:afterAutospacing="0"/>
        <w:ind w:right="4251"/>
        <w:rPr>
          <w:rStyle w:val="a6"/>
          <w:b w:val="0"/>
          <w:sz w:val="28"/>
          <w:szCs w:val="28"/>
        </w:rPr>
      </w:pPr>
      <w:r>
        <w:rPr>
          <w:rStyle w:val="a6"/>
          <w:b w:val="0"/>
          <w:sz w:val="28"/>
          <w:szCs w:val="28"/>
        </w:rPr>
        <w:t>Дуб</w:t>
      </w:r>
      <w:r w:rsidR="00AC6D09">
        <w:rPr>
          <w:rStyle w:val="a6"/>
          <w:b w:val="0"/>
          <w:sz w:val="28"/>
          <w:szCs w:val="28"/>
        </w:rPr>
        <w:t>овского</w:t>
      </w:r>
      <w:r w:rsidR="00412549" w:rsidRPr="002D03F6">
        <w:rPr>
          <w:rStyle w:val="a6"/>
          <w:b w:val="0"/>
          <w:sz w:val="28"/>
          <w:szCs w:val="28"/>
        </w:rPr>
        <w:t xml:space="preserve"> района Ростовской области</w:t>
      </w:r>
    </w:p>
    <w:p w:rsidR="00412549" w:rsidRPr="002D03F6" w:rsidRDefault="00412549" w:rsidP="00412549">
      <w:pPr>
        <w:pStyle w:val="a5"/>
        <w:spacing w:before="0" w:beforeAutospacing="0" w:after="0" w:afterAutospacing="0"/>
        <w:jc w:val="both"/>
        <w:rPr>
          <w:b/>
          <w:sz w:val="28"/>
          <w:szCs w:val="28"/>
        </w:rPr>
      </w:pPr>
    </w:p>
    <w:p w:rsidR="00454513" w:rsidRPr="00454513" w:rsidRDefault="00454513" w:rsidP="00412549">
      <w:pPr>
        <w:pStyle w:val="a5"/>
        <w:spacing w:before="0" w:beforeAutospacing="0" w:after="0" w:afterAutospacing="0"/>
        <w:ind w:firstLine="709"/>
        <w:jc w:val="both"/>
        <w:rPr>
          <w:sz w:val="28"/>
          <w:szCs w:val="28"/>
        </w:rPr>
      </w:pPr>
      <w:proofErr w:type="gramStart"/>
      <w:r w:rsidRPr="0045451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2C2C2E">
        <w:rPr>
          <w:sz w:val="28"/>
          <w:szCs w:val="28"/>
        </w:rPr>
        <w:t>Дуб</w:t>
      </w:r>
      <w:r w:rsidR="00AC6D09">
        <w:rPr>
          <w:sz w:val="28"/>
          <w:szCs w:val="28"/>
        </w:rPr>
        <w:t>овского</w:t>
      </w:r>
      <w:r w:rsidRPr="00454513">
        <w:rPr>
          <w:sz w:val="28"/>
          <w:szCs w:val="28"/>
        </w:rPr>
        <w:t xml:space="preserve"> сельского поселения, Положением о порядке регистрации устава территориального общественного самоуправления, осуществляемого на территории муниципального образования «</w:t>
      </w:r>
      <w:r w:rsidR="0059746E">
        <w:rPr>
          <w:sz w:val="28"/>
          <w:szCs w:val="28"/>
        </w:rPr>
        <w:t>Дубо</w:t>
      </w:r>
      <w:r w:rsidR="00AC6D09">
        <w:rPr>
          <w:sz w:val="28"/>
          <w:szCs w:val="28"/>
        </w:rPr>
        <w:t>вское</w:t>
      </w:r>
      <w:r w:rsidRPr="00454513">
        <w:rPr>
          <w:sz w:val="28"/>
          <w:szCs w:val="28"/>
        </w:rPr>
        <w:t xml:space="preserve"> сельское поселение», утвержденным решением Собрания депутатов </w:t>
      </w:r>
      <w:r w:rsidR="002C2C2E">
        <w:rPr>
          <w:sz w:val="28"/>
          <w:szCs w:val="28"/>
        </w:rPr>
        <w:t>Дубовского</w:t>
      </w:r>
      <w:r w:rsidRPr="00454513">
        <w:rPr>
          <w:sz w:val="28"/>
          <w:szCs w:val="28"/>
        </w:rPr>
        <w:t xml:space="preserve"> се</w:t>
      </w:r>
      <w:r w:rsidR="00412549">
        <w:rPr>
          <w:sz w:val="28"/>
          <w:szCs w:val="28"/>
        </w:rPr>
        <w:t xml:space="preserve">льского поселения </w:t>
      </w:r>
      <w:r w:rsidR="00412549" w:rsidRPr="008832E8">
        <w:rPr>
          <w:sz w:val="28"/>
          <w:szCs w:val="28"/>
        </w:rPr>
        <w:t xml:space="preserve">от </w:t>
      </w:r>
      <w:r w:rsidR="0059746E">
        <w:rPr>
          <w:sz w:val="28"/>
          <w:szCs w:val="28"/>
        </w:rPr>
        <w:t>10</w:t>
      </w:r>
      <w:r w:rsidR="00412549" w:rsidRPr="008832E8">
        <w:rPr>
          <w:sz w:val="28"/>
          <w:szCs w:val="28"/>
        </w:rPr>
        <w:t>.1</w:t>
      </w:r>
      <w:r w:rsidR="0059746E">
        <w:rPr>
          <w:sz w:val="28"/>
          <w:szCs w:val="28"/>
        </w:rPr>
        <w:t>0</w:t>
      </w:r>
      <w:r w:rsidR="00412549" w:rsidRPr="008832E8">
        <w:rPr>
          <w:sz w:val="28"/>
          <w:szCs w:val="28"/>
        </w:rPr>
        <w:t>.2017</w:t>
      </w:r>
      <w:r w:rsidR="00233168" w:rsidRPr="008832E8">
        <w:rPr>
          <w:sz w:val="28"/>
          <w:szCs w:val="28"/>
        </w:rPr>
        <w:t xml:space="preserve"> № 5</w:t>
      </w:r>
      <w:r w:rsidR="0059746E">
        <w:rPr>
          <w:sz w:val="28"/>
          <w:szCs w:val="28"/>
        </w:rPr>
        <w:t>4</w:t>
      </w:r>
      <w:r w:rsidRPr="008832E8">
        <w:rPr>
          <w:sz w:val="28"/>
          <w:szCs w:val="28"/>
        </w:rPr>
        <w:t>,</w:t>
      </w:r>
      <w:r w:rsidRPr="00454513">
        <w:rPr>
          <w:sz w:val="28"/>
          <w:szCs w:val="28"/>
        </w:rPr>
        <w:t xml:space="preserve"> на основании решения Собрания депутатов </w:t>
      </w:r>
      <w:r w:rsidR="002C2C2E">
        <w:rPr>
          <w:sz w:val="28"/>
          <w:szCs w:val="28"/>
        </w:rPr>
        <w:t>Дубовского</w:t>
      </w:r>
      <w:r w:rsidRPr="00454513">
        <w:rPr>
          <w:sz w:val="28"/>
          <w:szCs w:val="28"/>
        </w:rPr>
        <w:t xml:space="preserve"> сельского поселения </w:t>
      </w:r>
      <w:r w:rsidRPr="00581B1C">
        <w:rPr>
          <w:sz w:val="28"/>
          <w:szCs w:val="28"/>
        </w:rPr>
        <w:t>от 2</w:t>
      </w:r>
      <w:r w:rsidR="00D4643C">
        <w:rPr>
          <w:sz w:val="28"/>
          <w:szCs w:val="28"/>
        </w:rPr>
        <w:t>2</w:t>
      </w:r>
      <w:r w:rsidRPr="00581B1C">
        <w:rPr>
          <w:sz w:val="28"/>
          <w:szCs w:val="28"/>
        </w:rPr>
        <w:t>.1</w:t>
      </w:r>
      <w:r w:rsidR="00233168" w:rsidRPr="00581B1C">
        <w:rPr>
          <w:sz w:val="28"/>
          <w:szCs w:val="28"/>
        </w:rPr>
        <w:t>2</w:t>
      </w:r>
      <w:r w:rsidRPr="00581B1C">
        <w:rPr>
          <w:sz w:val="28"/>
          <w:szCs w:val="28"/>
        </w:rPr>
        <w:t xml:space="preserve">.2017 № </w:t>
      </w:r>
      <w:r w:rsidR="00D4643C">
        <w:rPr>
          <w:sz w:val="28"/>
          <w:szCs w:val="28"/>
        </w:rPr>
        <w:t>64/1</w:t>
      </w:r>
      <w:r w:rsidRPr="00AC6D09">
        <w:rPr>
          <w:b/>
          <w:sz w:val="28"/>
          <w:szCs w:val="28"/>
        </w:rPr>
        <w:t xml:space="preserve"> «</w:t>
      </w:r>
      <w:r w:rsidRPr="00454513">
        <w:rPr>
          <w:sz w:val="28"/>
          <w:szCs w:val="28"/>
        </w:rPr>
        <w:t>Об</w:t>
      </w:r>
      <w:proofErr w:type="gramEnd"/>
      <w:r w:rsidRPr="00454513">
        <w:rPr>
          <w:sz w:val="28"/>
          <w:szCs w:val="28"/>
        </w:rPr>
        <w:t xml:space="preserve"> установлении границ территориального общественного самоуправления </w:t>
      </w:r>
      <w:r w:rsidR="00D4643C">
        <w:rPr>
          <w:sz w:val="28"/>
          <w:szCs w:val="28"/>
        </w:rPr>
        <w:t>«</w:t>
      </w:r>
      <w:proofErr w:type="gramStart"/>
      <w:r w:rsidR="00D4643C">
        <w:rPr>
          <w:sz w:val="28"/>
          <w:szCs w:val="28"/>
        </w:rPr>
        <w:t>Первомайская</w:t>
      </w:r>
      <w:proofErr w:type="gramEnd"/>
      <w:r w:rsidR="00D4643C">
        <w:rPr>
          <w:sz w:val="28"/>
          <w:szCs w:val="28"/>
        </w:rPr>
        <w:t>»</w:t>
      </w:r>
      <w:r w:rsidRPr="00454513">
        <w:rPr>
          <w:sz w:val="28"/>
          <w:szCs w:val="28"/>
        </w:rPr>
        <w:t xml:space="preserve"> в муниципальном образовании «</w:t>
      </w:r>
      <w:r w:rsidR="0059746E">
        <w:rPr>
          <w:sz w:val="28"/>
          <w:szCs w:val="28"/>
        </w:rPr>
        <w:t>Дубовское</w:t>
      </w:r>
      <w:r w:rsidRPr="00454513">
        <w:rPr>
          <w:sz w:val="28"/>
          <w:szCs w:val="28"/>
        </w:rPr>
        <w:t xml:space="preserve"> сельское поселение»</w:t>
      </w:r>
    </w:p>
    <w:p w:rsidR="00EF434D" w:rsidRDefault="00EF434D" w:rsidP="00412549">
      <w:pPr>
        <w:tabs>
          <w:tab w:val="left" w:pos="709"/>
        </w:tabs>
        <w:ind w:firstLine="709"/>
        <w:jc w:val="both"/>
        <w:rPr>
          <w:sz w:val="28"/>
          <w:szCs w:val="28"/>
        </w:rPr>
      </w:pPr>
    </w:p>
    <w:p w:rsidR="00EF434D" w:rsidRDefault="00EF434D" w:rsidP="00412549">
      <w:pPr>
        <w:ind w:firstLine="709"/>
        <w:jc w:val="center"/>
        <w:rPr>
          <w:rFonts w:eastAsia="Calibri"/>
          <w:sz w:val="28"/>
          <w:szCs w:val="28"/>
          <w:lang w:eastAsia="en-US"/>
        </w:rPr>
      </w:pPr>
      <w:r>
        <w:rPr>
          <w:rFonts w:eastAsia="Calibri"/>
          <w:sz w:val="28"/>
          <w:szCs w:val="28"/>
          <w:lang w:eastAsia="en-US"/>
        </w:rPr>
        <w:t>ПОСТАНОВЛЯЮ:</w:t>
      </w:r>
    </w:p>
    <w:p w:rsidR="00EF434D" w:rsidRDefault="00EF434D" w:rsidP="00412549">
      <w:pPr>
        <w:ind w:firstLine="709"/>
        <w:jc w:val="both"/>
        <w:rPr>
          <w:sz w:val="28"/>
          <w:szCs w:val="28"/>
        </w:rPr>
      </w:pPr>
    </w:p>
    <w:p w:rsidR="00412549" w:rsidRDefault="00BD5076" w:rsidP="00D4643C">
      <w:pPr>
        <w:pStyle w:val="a5"/>
        <w:numPr>
          <w:ilvl w:val="0"/>
          <w:numId w:val="1"/>
        </w:numPr>
        <w:spacing w:before="0" w:beforeAutospacing="0" w:after="0" w:afterAutospacing="0"/>
        <w:ind w:left="0" w:firstLine="284"/>
        <w:jc w:val="both"/>
        <w:rPr>
          <w:sz w:val="28"/>
          <w:szCs w:val="28"/>
        </w:rPr>
      </w:pPr>
      <w:r w:rsidRPr="00BD5076">
        <w:rPr>
          <w:sz w:val="28"/>
          <w:szCs w:val="28"/>
        </w:rPr>
        <w:t xml:space="preserve">Зарегистрировать Устав территориального общественного самоуправления </w:t>
      </w:r>
      <w:r w:rsidR="00D4643C">
        <w:rPr>
          <w:sz w:val="28"/>
          <w:szCs w:val="28"/>
        </w:rPr>
        <w:t>«Первомайская» Дубовского сельского поселения Дубовского района Ростовской области согласно Приложению к настоящему Постановлению</w:t>
      </w:r>
      <w:r w:rsidRPr="00BD5076">
        <w:rPr>
          <w:sz w:val="28"/>
          <w:szCs w:val="28"/>
        </w:rPr>
        <w:t>.</w:t>
      </w:r>
    </w:p>
    <w:p w:rsidR="00412549" w:rsidRDefault="00BD5076" w:rsidP="00D4643C">
      <w:pPr>
        <w:pStyle w:val="a5"/>
        <w:numPr>
          <w:ilvl w:val="0"/>
          <w:numId w:val="1"/>
        </w:numPr>
        <w:spacing w:before="0" w:beforeAutospacing="0" w:after="0" w:afterAutospacing="0"/>
        <w:ind w:left="0" w:firstLine="284"/>
        <w:jc w:val="both"/>
        <w:rPr>
          <w:sz w:val="28"/>
          <w:szCs w:val="28"/>
        </w:rPr>
      </w:pPr>
      <w:r w:rsidRPr="00BD5076">
        <w:rPr>
          <w:sz w:val="28"/>
          <w:szCs w:val="28"/>
        </w:rPr>
        <w:t xml:space="preserve">Внести сведения о регистрации Устава территориального общественного самоуправления </w:t>
      </w:r>
      <w:r w:rsidR="00D4643C">
        <w:rPr>
          <w:sz w:val="28"/>
          <w:szCs w:val="28"/>
        </w:rPr>
        <w:t>«Первомайская»</w:t>
      </w:r>
      <w:r w:rsidRPr="00BD5076">
        <w:rPr>
          <w:sz w:val="28"/>
          <w:szCs w:val="28"/>
        </w:rPr>
        <w:t xml:space="preserve"> в реестр территориального общественного самоуправления </w:t>
      </w:r>
      <w:r w:rsidR="002C2C2E">
        <w:rPr>
          <w:sz w:val="28"/>
          <w:szCs w:val="28"/>
        </w:rPr>
        <w:t>Дубовского</w:t>
      </w:r>
      <w:r w:rsidRPr="00BD5076">
        <w:rPr>
          <w:sz w:val="28"/>
          <w:szCs w:val="28"/>
        </w:rPr>
        <w:t xml:space="preserve"> сельско</w:t>
      </w:r>
      <w:r w:rsidR="00412549">
        <w:rPr>
          <w:sz w:val="28"/>
          <w:szCs w:val="28"/>
        </w:rPr>
        <w:t>го</w:t>
      </w:r>
      <w:r w:rsidRPr="00BD5076">
        <w:rPr>
          <w:sz w:val="28"/>
          <w:szCs w:val="28"/>
        </w:rPr>
        <w:t xml:space="preserve"> поселени</w:t>
      </w:r>
      <w:r w:rsidR="00412549">
        <w:rPr>
          <w:sz w:val="28"/>
          <w:szCs w:val="28"/>
        </w:rPr>
        <w:t>я</w:t>
      </w:r>
      <w:r w:rsidRPr="00BD5076">
        <w:rPr>
          <w:sz w:val="28"/>
          <w:szCs w:val="28"/>
        </w:rPr>
        <w:t xml:space="preserve"> </w:t>
      </w:r>
      <w:r w:rsidR="00D4643C">
        <w:rPr>
          <w:sz w:val="28"/>
          <w:szCs w:val="28"/>
        </w:rPr>
        <w:t xml:space="preserve">Дубовского района Ростовской области </w:t>
      </w:r>
      <w:r w:rsidRPr="00BD5076">
        <w:rPr>
          <w:sz w:val="28"/>
          <w:szCs w:val="28"/>
        </w:rPr>
        <w:t>под №</w:t>
      </w:r>
      <w:r w:rsidR="00412549">
        <w:rPr>
          <w:sz w:val="28"/>
          <w:szCs w:val="28"/>
        </w:rPr>
        <w:t xml:space="preserve"> </w:t>
      </w:r>
      <w:r w:rsidR="00CF4EBB">
        <w:rPr>
          <w:sz w:val="28"/>
          <w:szCs w:val="28"/>
        </w:rPr>
        <w:t>1</w:t>
      </w:r>
      <w:r w:rsidRPr="00BD5076">
        <w:rPr>
          <w:sz w:val="28"/>
          <w:szCs w:val="28"/>
        </w:rPr>
        <w:t>.</w:t>
      </w:r>
    </w:p>
    <w:p w:rsidR="00AC6D09" w:rsidRDefault="00D4643C" w:rsidP="00D4643C">
      <w:pPr>
        <w:pStyle w:val="a5"/>
        <w:numPr>
          <w:ilvl w:val="0"/>
          <w:numId w:val="1"/>
        </w:numPr>
        <w:spacing w:before="0" w:beforeAutospacing="0" w:after="0" w:afterAutospacing="0"/>
        <w:ind w:left="0" w:firstLine="284"/>
        <w:jc w:val="both"/>
        <w:rPr>
          <w:sz w:val="28"/>
          <w:szCs w:val="28"/>
        </w:rPr>
      </w:pPr>
      <w:r>
        <w:rPr>
          <w:sz w:val="28"/>
          <w:szCs w:val="28"/>
        </w:rPr>
        <w:t>Настоящее П</w:t>
      </w:r>
      <w:r w:rsidR="00BD5076" w:rsidRPr="00AC6D09">
        <w:rPr>
          <w:sz w:val="28"/>
          <w:szCs w:val="28"/>
        </w:rPr>
        <w:t xml:space="preserve">остановление разместить на официальном </w:t>
      </w:r>
      <w:proofErr w:type="gramStart"/>
      <w:r w:rsidR="00BD5076" w:rsidRPr="00AC6D09">
        <w:rPr>
          <w:sz w:val="28"/>
          <w:szCs w:val="28"/>
        </w:rPr>
        <w:t>сайте</w:t>
      </w:r>
      <w:proofErr w:type="gramEnd"/>
      <w:r w:rsidR="00BD5076" w:rsidRPr="00AC6D09">
        <w:rPr>
          <w:sz w:val="28"/>
          <w:szCs w:val="28"/>
        </w:rPr>
        <w:t xml:space="preserve"> в информационно-телекоммуникационной сети «Интернет» </w:t>
      </w:r>
      <w:r w:rsidR="00412549" w:rsidRPr="00AC6D09">
        <w:rPr>
          <w:sz w:val="28"/>
          <w:szCs w:val="28"/>
        </w:rPr>
        <w:t>А</w:t>
      </w:r>
      <w:r w:rsidR="00BD5076" w:rsidRPr="00AC6D09">
        <w:rPr>
          <w:sz w:val="28"/>
          <w:szCs w:val="28"/>
        </w:rPr>
        <w:t xml:space="preserve">дминистрации </w:t>
      </w:r>
      <w:r w:rsidR="002C2C2E">
        <w:rPr>
          <w:sz w:val="28"/>
          <w:szCs w:val="28"/>
        </w:rPr>
        <w:t>Дубовского</w:t>
      </w:r>
      <w:r w:rsidR="00BD5076" w:rsidRPr="00AC6D09">
        <w:rPr>
          <w:sz w:val="28"/>
          <w:szCs w:val="28"/>
        </w:rPr>
        <w:t xml:space="preserve"> сельского поселения.</w:t>
      </w:r>
    </w:p>
    <w:p w:rsidR="00596F8A" w:rsidRDefault="00596F8A" w:rsidP="00D4643C">
      <w:pPr>
        <w:pStyle w:val="a5"/>
        <w:numPr>
          <w:ilvl w:val="0"/>
          <w:numId w:val="1"/>
        </w:numPr>
        <w:spacing w:before="0" w:beforeAutospacing="0" w:after="0" w:afterAutospacing="0"/>
        <w:ind w:left="0" w:firstLine="284"/>
        <w:jc w:val="both"/>
        <w:rPr>
          <w:sz w:val="28"/>
          <w:szCs w:val="28"/>
        </w:rPr>
      </w:pPr>
      <w:r>
        <w:rPr>
          <w:sz w:val="28"/>
          <w:szCs w:val="28"/>
        </w:rPr>
        <w:t>Настоящее Постановление вступает в силу с момента подписания.</w:t>
      </w:r>
    </w:p>
    <w:p w:rsidR="00BD5076" w:rsidRPr="00AC6D09" w:rsidRDefault="00596F8A" w:rsidP="00D4643C">
      <w:pPr>
        <w:pStyle w:val="a5"/>
        <w:spacing w:before="0" w:beforeAutospacing="0" w:after="0" w:afterAutospacing="0"/>
        <w:ind w:firstLine="284"/>
        <w:jc w:val="both"/>
        <w:rPr>
          <w:sz w:val="28"/>
          <w:szCs w:val="28"/>
        </w:rPr>
      </w:pPr>
      <w:r>
        <w:rPr>
          <w:sz w:val="28"/>
          <w:szCs w:val="28"/>
        </w:rPr>
        <w:t>5</w:t>
      </w:r>
      <w:r w:rsidR="00D4643C">
        <w:rPr>
          <w:sz w:val="28"/>
          <w:szCs w:val="28"/>
        </w:rPr>
        <w:t>.</w:t>
      </w:r>
      <w:r>
        <w:rPr>
          <w:sz w:val="28"/>
          <w:szCs w:val="28"/>
        </w:rPr>
        <w:t xml:space="preserve">  </w:t>
      </w:r>
      <w:r w:rsidR="00D4643C">
        <w:rPr>
          <w:sz w:val="28"/>
          <w:szCs w:val="28"/>
        </w:rPr>
        <w:t xml:space="preserve"> Контроль </w:t>
      </w:r>
      <w:r w:rsidR="00BD5076" w:rsidRPr="00AC6D09">
        <w:rPr>
          <w:sz w:val="28"/>
          <w:szCs w:val="28"/>
        </w:rPr>
        <w:t>исполнени</w:t>
      </w:r>
      <w:r w:rsidR="00D4643C">
        <w:rPr>
          <w:sz w:val="28"/>
          <w:szCs w:val="28"/>
        </w:rPr>
        <w:t>я настоящего П</w:t>
      </w:r>
      <w:r w:rsidR="00BD5076" w:rsidRPr="00AC6D09">
        <w:rPr>
          <w:sz w:val="28"/>
          <w:szCs w:val="28"/>
        </w:rPr>
        <w:t>остановления оставляю за собой.</w:t>
      </w:r>
    </w:p>
    <w:p w:rsidR="00AC6D09" w:rsidRDefault="00AC6D09" w:rsidP="00596F8A">
      <w:pPr>
        <w:jc w:val="both"/>
        <w:rPr>
          <w:sz w:val="28"/>
          <w:szCs w:val="28"/>
        </w:rPr>
      </w:pPr>
    </w:p>
    <w:p w:rsidR="00EF434D" w:rsidRDefault="00AC6D09" w:rsidP="00D4643C">
      <w:pPr>
        <w:tabs>
          <w:tab w:val="left" w:pos="709"/>
          <w:tab w:val="left" w:pos="8931"/>
        </w:tabs>
        <w:jc w:val="both"/>
        <w:rPr>
          <w:sz w:val="28"/>
          <w:szCs w:val="28"/>
        </w:rPr>
      </w:pPr>
      <w:r>
        <w:rPr>
          <w:sz w:val="28"/>
          <w:szCs w:val="28"/>
        </w:rPr>
        <w:t>Г</w:t>
      </w:r>
      <w:r w:rsidR="00EF434D">
        <w:rPr>
          <w:sz w:val="28"/>
          <w:szCs w:val="28"/>
        </w:rPr>
        <w:t>лав</w:t>
      </w:r>
      <w:r w:rsidR="00412549">
        <w:rPr>
          <w:sz w:val="28"/>
          <w:szCs w:val="28"/>
        </w:rPr>
        <w:t>а</w:t>
      </w:r>
      <w:r w:rsidR="00EF434D">
        <w:rPr>
          <w:sz w:val="28"/>
          <w:szCs w:val="28"/>
        </w:rPr>
        <w:t xml:space="preserve"> Администрации</w:t>
      </w:r>
    </w:p>
    <w:p w:rsidR="00EF434D" w:rsidRDefault="002C2C2E" w:rsidP="00D4643C">
      <w:pPr>
        <w:tabs>
          <w:tab w:val="left" w:pos="709"/>
          <w:tab w:val="left" w:pos="8931"/>
          <w:tab w:val="left" w:pos="9356"/>
        </w:tabs>
        <w:rPr>
          <w:sz w:val="28"/>
          <w:szCs w:val="28"/>
        </w:rPr>
      </w:pPr>
      <w:r>
        <w:rPr>
          <w:sz w:val="28"/>
          <w:szCs w:val="28"/>
        </w:rPr>
        <w:t>Дубовского</w:t>
      </w:r>
      <w:r w:rsidR="00EF434D">
        <w:rPr>
          <w:sz w:val="28"/>
          <w:szCs w:val="28"/>
        </w:rPr>
        <w:t xml:space="preserve"> сельского</w:t>
      </w:r>
      <w:r w:rsidR="00AC6D09">
        <w:rPr>
          <w:sz w:val="28"/>
          <w:szCs w:val="28"/>
        </w:rPr>
        <w:t xml:space="preserve"> поселения                                                </w:t>
      </w:r>
      <w:r w:rsidR="00D4643C">
        <w:rPr>
          <w:sz w:val="28"/>
          <w:szCs w:val="28"/>
        </w:rPr>
        <w:t>А.В.Мендель</w:t>
      </w:r>
    </w:p>
    <w:p w:rsidR="000635B6" w:rsidRDefault="000635B6" w:rsidP="00D4643C">
      <w:pPr>
        <w:autoSpaceDE w:val="0"/>
        <w:ind w:left="5103"/>
        <w:jc w:val="right"/>
        <w:rPr>
          <w:sz w:val="28"/>
          <w:szCs w:val="28"/>
        </w:rPr>
      </w:pPr>
      <w:r>
        <w:rPr>
          <w:sz w:val="28"/>
          <w:szCs w:val="28"/>
        </w:rPr>
        <w:lastRenderedPageBreak/>
        <w:t>Приложение</w:t>
      </w:r>
    </w:p>
    <w:p w:rsidR="00D4643C" w:rsidRDefault="000635B6" w:rsidP="00D4643C">
      <w:pPr>
        <w:autoSpaceDE w:val="0"/>
        <w:ind w:left="3828"/>
        <w:jc w:val="right"/>
        <w:rPr>
          <w:sz w:val="28"/>
          <w:szCs w:val="28"/>
        </w:rPr>
      </w:pPr>
      <w:r>
        <w:rPr>
          <w:sz w:val="28"/>
          <w:szCs w:val="28"/>
        </w:rPr>
        <w:t xml:space="preserve">к </w:t>
      </w:r>
      <w:r w:rsidR="00D4643C">
        <w:rPr>
          <w:sz w:val="28"/>
          <w:szCs w:val="28"/>
        </w:rPr>
        <w:t>П</w:t>
      </w:r>
      <w:r>
        <w:rPr>
          <w:sz w:val="28"/>
          <w:szCs w:val="28"/>
        </w:rPr>
        <w:t xml:space="preserve">остановлению Администрации </w:t>
      </w:r>
      <w:r w:rsidR="002C2C2E">
        <w:rPr>
          <w:sz w:val="28"/>
          <w:szCs w:val="28"/>
        </w:rPr>
        <w:t>Дубовского</w:t>
      </w:r>
      <w:r>
        <w:rPr>
          <w:sz w:val="28"/>
          <w:szCs w:val="28"/>
        </w:rPr>
        <w:t xml:space="preserve"> сельского поселения </w:t>
      </w:r>
    </w:p>
    <w:p w:rsidR="000635B6" w:rsidRDefault="000635B6" w:rsidP="00D4643C">
      <w:pPr>
        <w:autoSpaceDE w:val="0"/>
        <w:ind w:left="3828"/>
        <w:jc w:val="right"/>
        <w:rPr>
          <w:sz w:val="28"/>
          <w:szCs w:val="28"/>
        </w:rPr>
      </w:pPr>
      <w:r>
        <w:rPr>
          <w:sz w:val="28"/>
          <w:szCs w:val="28"/>
        </w:rPr>
        <w:t xml:space="preserve">от </w:t>
      </w:r>
      <w:r w:rsidR="00D4643C">
        <w:rPr>
          <w:sz w:val="28"/>
          <w:szCs w:val="28"/>
        </w:rPr>
        <w:t>26</w:t>
      </w:r>
      <w:r>
        <w:rPr>
          <w:sz w:val="28"/>
          <w:szCs w:val="28"/>
        </w:rPr>
        <w:t>.12.2017 №</w:t>
      </w:r>
      <w:r w:rsidR="00265DDF">
        <w:rPr>
          <w:sz w:val="28"/>
          <w:szCs w:val="28"/>
        </w:rPr>
        <w:t xml:space="preserve"> </w:t>
      </w:r>
      <w:r w:rsidR="00D4643C">
        <w:rPr>
          <w:sz w:val="28"/>
          <w:szCs w:val="28"/>
        </w:rPr>
        <w:t>231</w:t>
      </w:r>
    </w:p>
    <w:p w:rsidR="000635B6" w:rsidRDefault="000635B6" w:rsidP="000635B6">
      <w:pPr>
        <w:jc w:val="center"/>
        <w:rPr>
          <w:b/>
          <w:bCs/>
          <w:sz w:val="28"/>
        </w:rPr>
      </w:pPr>
    </w:p>
    <w:p w:rsidR="000635B6" w:rsidRDefault="000635B6" w:rsidP="000635B6">
      <w:pPr>
        <w:jc w:val="center"/>
        <w:rPr>
          <w:b/>
          <w:bCs/>
          <w:sz w:val="28"/>
        </w:rPr>
      </w:pPr>
      <w:r>
        <w:rPr>
          <w:b/>
          <w:bCs/>
          <w:sz w:val="28"/>
        </w:rPr>
        <w:t>Устав</w:t>
      </w:r>
    </w:p>
    <w:p w:rsidR="000635B6" w:rsidRDefault="000635B6" w:rsidP="000635B6">
      <w:pPr>
        <w:jc w:val="center"/>
        <w:rPr>
          <w:b/>
          <w:bCs/>
          <w:sz w:val="28"/>
        </w:rPr>
      </w:pPr>
      <w:r>
        <w:rPr>
          <w:b/>
          <w:bCs/>
          <w:sz w:val="28"/>
        </w:rPr>
        <w:t>территориального общественного самоуправления</w:t>
      </w:r>
    </w:p>
    <w:p w:rsidR="000635B6" w:rsidRDefault="00D4643C" w:rsidP="000635B6">
      <w:pPr>
        <w:jc w:val="center"/>
        <w:rPr>
          <w:b/>
          <w:bCs/>
          <w:sz w:val="28"/>
        </w:rPr>
      </w:pPr>
      <w:r>
        <w:rPr>
          <w:b/>
          <w:bCs/>
          <w:sz w:val="28"/>
        </w:rPr>
        <w:t>«Первомайская»</w:t>
      </w:r>
    </w:p>
    <w:p w:rsidR="00EF1244" w:rsidRDefault="00EF1244" w:rsidP="000635B6">
      <w:pPr>
        <w:jc w:val="center"/>
        <w:rPr>
          <w:b/>
          <w:bCs/>
          <w:sz w:val="28"/>
        </w:rPr>
      </w:pPr>
      <w:r>
        <w:rPr>
          <w:b/>
          <w:bCs/>
          <w:sz w:val="28"/>
        </w:rPr>
        <w:t xml:space="preserve">Дубовского сельского поселения </w:t>
      </w:r>
    </w:p>
    <w:p w:rsidR="000635B6" w:rsidRPr="00EF1244" w:rsidRDefault="00EF1244" w:rsidP="00EF1244">
      <w:pPr>
        <w:jc w:val="center"/>
        <w:rPr>
          <w:b/>
          <w:bCs/>
          <w:sz w:val="28"/>
        </w:rPr>
      </w:pPr>
      <w:r>
        <w:rPr>
          <w:b/>
          <w:bCs/>
          <w:sz w:val="28"/>
        </w:rPr>
        <w:t>Дубовского района Ростовской области</w:t>
      </w:r>
    </w:p>
    <w:p w:rsidR="000635B6" w:rsidRDefault="000635B6" w:rsidP="000635B6">
      <w:pPr>
        <w:pStyle w:val="ConsPlusNormal"/>
        <w:ind w:firstLine="709"/>
        <w:jc w:val="center"/>
        <w:outlineLvl w:val="1"/>
        <w:rPr>
          <w:rFonts w:ascii="Times New Roman" w:hAnsi="Times New Roman" w:cs="Times New Roman"/>
          <w:b/>
          <w:sz w:val="24"/>
          <w:szCs w:val="24"/>
        </w:rPr>
      </w:pPr>
    </w:p>
    <w:p w:rsidR="000635B6" w:rsidRPr="00452E5B" w:rsidRDefault="000635B6" w:rsidP="000635B6">
      <w:pPr>
        <w:pStyle w:val="ConsPlusNormal"/>
        <w:ind w:firstLine="709"/>
        <w:jc w:val="center"/>
        <w:outlineLvl w:val="1"/>
        <w:rPr>
          <w:rFonts w:ascii="Times New Roman" w:hAnsi="Times New Roman" w:cs="Times New Roman"/>
          <w:sz w:val="28"/>
          <w:szCs w:val="28"/>
        </w:rPr>
      </w:pPr>
      <w:r w:rsidRPr="00452E5B">
        <w:rPr>
          <w:rFonts w:ascii="Times New Roman" w:hAnsi="Times New Roman" w:cs="Times New Roman"/>
          <w:sz w:val="28"/>
          <w:szCs w:val="28"/>
        </w:rPr>
        <w:t>1. Наименование и территория территориально</w:t>
      </w:r>
      <w:r>
        <w:rPr>
          <w:rFonts w:ascii="Times New Roman" w:hAnsi="Times New Roman" w:cs="Times New Roman"/>
          <w:sz w:val="28"/>
          <w:szCs w:val="28"/>
        </w:rPr>
        <w:t>го общественного самоуправления</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6F2BED" w:rsidRDefault="000635B6" w:rsidP="000635B6">
      <w:pPr>
        <w:pStyle w:val="ConsPlusNonformat"/>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 Полное наименование:  территориальное  общественное  самоуправление </w:t>
      </w:r>
      <w:r w:rsidR="00D4643C">
        <w:rPr>
          <w:rFonts w:ascii="Times New Roman" w:hAnsi="Times New Roman" w:cs="Times New Roman"/>
          <w:sz w:val="28"/>
          <w:szCs w:val="28"/>
        </w:rPr>
        <w:t>«Первомайская»</w:t>
      </w:r>
      <w:r w:rsidR="00EF1244" w:rsidRPr="00EF1244">
        <w:rPr>
          <w:rFonts w:ascii="Times New Roman" w:hAnsi="Times New Roman" w:cs="Times New Roman"/>
          <w:sz w:val="28"/>
          <w:szCs w:val="28"/>
        </w:rPr>
        <w:t xml:space="preserve"> Дубовского сельского поселения Дубовского района Ростовской области</w:t>
      </w:r>
      <w:r w:rsidR="00EF1244">
        <w:rPr>
          <w:sz w:val="28"/>
          <w:szCs w:val="28"/>
        </w:rPr>
        <w:t xml:space="preserve"> </w:t>
      </w:r>
      <w:r w:rsidR="00EF1244">
        <w:rPr>
          <w:rFonts w:ascii="Times New Roman" w:hAnsi="Times New Roman" w:cs="Times New Roman"/>
          <w:sz w:val="28"/>
          <w:szCs w:val="28"/>
        </w:rPr>
        <w:t>(далее – ТОС)</w:t>
      </w:r>
      <w:r w:rsidRPr="006F2BED">
        <w:rPr>
          <w:rFonts w:ascii="Times New Roman" w:hAnsi="Times New Roman" w:cs="Times New Roman"/>
          <w:sz w:val="28"/>
          <w:szCs w:val="28"/>
        </w:rPr>
        <w:t>.</w:t>
      </w:r>
    </w:p>
    <w:p w:rsidR="000635B6" w:rsidRPr="006F2BED" w:rsidRDefault="000635B6" w:rsidP="000635B6">
      <w:pPr>
        <w:pStyle w:val="ConsPlusNonformat"/>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 Сокращенное наименование: ТОС </w:t>
      </w:r>
      <w:r w:rsidR="00D4643C">
        <w:rPr>
          <w:rFonts w:ascii="Times New Roman" w:hAnsi="Times New Roman" w:cs="Times New Roman"/>
          <w:sz w:val="28"/>
          <w:szCs w:val="28"/>
        </w:rPr>
        <w:t>«Первомайская»</w:t>
      </w:r>
      <w:r w:rsidR="00EF1244">
        <w:rPr>
          <w:rFonts w:ascii="Times New Roman" w:hAnsi="Times New Roman" w:cs="Times New Roman"/>
          <w:sz w:val="28"/>
          <w:szCs w:val="28"/>
        </w:rPr>
        <w:t>.</w:t>
      </w:r>
    </w:p>
    <w:p w:rsidR="000635B6" w:rsidRPr="006F2BED" w:rsidRDefault="000635B6" w:rsidP="00EF1244">
      <w:pPr>
        <w:pStyle w:val="ConsPlusNonformat"/>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3.  ТОС осуществляется  в  пределах  следующей  территории  проживания граждан: </w:t>
      </w:r>
      <w:r w:rsidR="005204D8">
        <w:rPr>
          <w:rFonts w:ascii="Times New Roman" w:hAnsi="Times New Roman" w:cs="Times New Roman"/>
          <w:sz w:val="28"/>
          <w:szCs w:val="28"/>
        </w:rPr>
        <w:t>многоквартирный</w:t>
      </w:r>
      <w:r w:rsidRPr="006F2BED">
        <w:rPr>
          <w:rFonts w:ascii="Times New Roman" w:hAnsi="Times New Roman" w:cs="Times New Roman"/>
          <w:sz w:val="28"/>
          <w:szCs w:val="28"/>
        </w:rPr>
        <w:t xml:space="preserve"> жил</w:t>
      </w:r>
      <w:r w:rsidR="005204D8">
        <w:rPr>
          <w:rFonts w:ascii="Times New Roman" w:hAnsi="Times New Roman" w:cs="Times New Roman"/>
          <w:sz w:val="28"/>
          <w:szCs w:val="28"/>
        </w:rPr>
        <w:t>ой</w:t>
      </w:r>
      <w:r w:rsidRPr="006F2BED">
        <w:rPr>
          <w:rFonts w:ascii="Times New Roman" w:hAnsi="Times New Roman" w:cs="Times New Roman"/>
          <w:sz w:val="28"/>
          <w:szCs w:val="28"/>
        </w:rPr>
        <w:t xml:space="preserve"> дом</w:t>
      </w:r>
      <w:r w:rsidR="005204D8">
        <w:rPr>
          <w:rFonts w:ascii="Times New Roman" w:hAnsi="Times New Roman" w:cs="Times New Roman"/>
          <w:sz w:val="28"/>
          <w:szCs w:val="28"/>
        </w:rPr>
        <w:t xml:space="preserve"> на территории </w:t>
      </w:r>
      <w:r w:rsidR="00EF1244">
        <w:rPr>
          <w:rFonts w:ascii="Times New Roman" w:hAnsi="Times New Roman" w:cs="Times New Roman"/>
          <w:sz w:val="28"/>
          <w:szCs w:val="28"/>
        </w:rPr>
        <w:t>с</w:t>
      </w:r>
      <w:proofErr w:type="gramStart"/>
      <w:r w:rsidR="00EF1244">
        <w:rPr>
          <w:rFonts w:ascii="Times New Roman" w:hAnsi="Times New Roman" w:cs="Times New Roman"/>
          <w:sz w:val="28"/>
          <w:szCs w:val="28"/>
        </w:rPr>
        <w:t>.Д</w:t>
      </w:r>
      <w:proofErr w:type="gramEnd"/>
      <w:r w:rsidR="00EF1244">
        <w:rPr>
          <w:rFonts w:ascii="Times New Roman" w:hAnsi="Times New Roman" w:cs="Times New Roman"/>
          <w:sz w:val="28"/>
          <w:szCs w:val="28"/>
        </w:rPr>
        <w:t xml:space="preserve">убовское </w:t>
      </w:r>
      <w:r w:rsidR="002C2C2E">
        <w:rPr>
          <w:rFonts w:ascii="Times New Roman" w:hAnsi="Times New Roman" w:cs="Times New Roman"/>
          <w:sz w:val="28"/>
          <w:szCs w:val="28"/>
        </w:rPr>
        <w:t>Дубовского</w:t>
      </w:r>
      <w:r w:rsidRPr="006F2BED">
        <w:rPr>
          <w:rFonts w:ascii="Times New Roman" w:hAnsi="Times New Roman" w:cs="Times New Roman"/>
          <w:sz w:val="28"/>
          <w:szCs w:val="28"/>
        </w:rPr>
        <w:t xml:space="preserve"> района в</w:t>
      </w:r>
      <w:r>
        <w:rPr>
          <w:rFonts w:ascii="Times New Roman" w:hAnsi="Times New Roman" w:cs="Times New Roman"/>
          <w:sz w:val="28"/>
          <w:szCs w:val="28"/>
        </w:rPr>
        <w:t xml:space="preserve"> границах: </w:t>
      </w:r>
      <w:r w:rsidR="00EF1244">
        <w:rPr>
          <w:rFonts w:ascii="Times New Roman" w:hAnsi="Times New Roman" w:cs="Times New Roman"/>
          <w:sz w:val="28"/>
          <w:szCs w:val="28"/>
        </w:rPr>
        <w:t>улица Первомайская д.100</w:t>
      </w:r>
      <w:r w:rsidRPr="006F2BED">
        <w:rPr>
          <w:rFonts w:ascii="Times New Roman" w:hAnsi="Times New Roman" w:cs="Times New Roman"/>
          <w:sz w:val="28"/>
          <w:szCs w:val="28"/>
        </w:rPr>
        <w:t>.</w:t>
      </w:r>
    </w:p>
    <w:p w:rsidR="000635B6" w:rsidRPr="006F2BED" w:rsidRDefault="000635B6" w:rsidP="000635B6">
      <w:pPr>
        <w:pStyle w:val="ConsPlusNonformat"/>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Границы территории, на которой осуществляется ТОС, установлены решением Собрания депутатов </w:t>
      </w:r>
      <w:r w:rsidR="002C2C2E">
        <w:rPr>
          <w:rFonts w:ascii="Times New Roman" w:hAnsi="Times New Roman" w:cs="Times New Roman"/>
          <w:sz w:val="28"/>
          <w:szCs w:val="28"/>
        </w:rPr>
        <w:t>Дубовского</w:t>
      </w:r>
      <w:r w:rsidRPr="006F2BE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от </w:t>
      </w:r>
      <w:r w:rsidR="008832E8">
        <w:rPr>
          <w:rFonts w:ascii="Times New Roman" w:hAnsi="Times New Roman" w:cs="Times New Roman"/>
          <w:sz w:val="28"/>
          <w:szCs w:val="28"/>
        </w:rPr>
        <w:t>2</w:t>
      </w:r>
      <w:r w:rsidR="00EF1244">
        <w:rPr>
          <w:rFonts w:ascii="Times New Roman" w:hAnsi="Times New Roman" w:cs="Times New Roman"/>
          <w:sz w:val="28"/>
          <w:szCs w:val="28"/>
        </w:rPr>
        <w:t>2</w:t>
      </w:r>
      <w:r>
        <w:rPr>
          <w:rFonts w:ascii="Times New Roman" w:hAnsi="Times New Roman" w:cs="Times New Roman"/>
          <w:sz w:val="28"/>
          <w:szCs w:val="28"/>
        </w:rPr>
        <w:t>.1</w:t>
      </w:r>
      <w:r w:rsidR="005204D8">
        <w:rPr>
          <w:rFonts w:ascii="Times New Roman" w:hAnsi="Times New Roman" w:cs="Times New Roman"/>
          <w:sz w:val="28"/>
          <w:szCs w:val="28"/>
        </w:rPr>
        <w:t>2</w:t>
      </w:r>
      <w:r w:rsidR="00EF1244">
        <w:rPr>
          <w:rFonts w:ascii="Times New Roman" w:hAnsi="Times New Roman" w:cs="Times New Roman"/>
          <w:sz w:val="28"/>
          <w:szCs w:val="28"/>
        </w:rPr>
        <w:t>.2017 №64/1</w:t>
      </w:r>
      <w:r w:rsidRPr="006F2BED">
        <w:rPr>
          <w:rFonts w:ascii="Times New Roman" w:hAnsi="Times New Roman" w:cs="Times New Roman"/>
          <w:sz w:val="28"/>
          <w:szCs w:val="28"/>
        </w:rPr>
        <w:t xml:space="preserve"> «Об установлении границ территориального общественного самоуправления </w:t>
      </w:r>
      <w:r w:rsidR="00D4643C">
        <w:rPr>
          <w:rFonts w:ascii="Times New Roman" w:hAnsi="Times New Roman" w:cs="Times New Roman"/>
          <w:sz w:val="28"/>
          <w:szCs w:val="28"/>
        </w:rPr>
        <w:t>«Первомайская»</w:t>
      </w:r>
      <w:r w:rsidR="00EF1244" w:rsidRPr="00EF1244">
        <w:rPr>
          <w:rFonts w:ascii="Times New Roman" w:hAnsi="Times New Roman" w:cs="Times New Roman"/>
          <w:sz w:val="28"/>
          <w:szCs w:val="28"/>
        </w:rPr>
        <w:t xml:space="preserve"> Дубовского сельского поселения Дубовского района Ростовской области</w:t>
      </w:r>
      <w:r w:rsidRPr="006F2BED">
        <w:rPr>
          <w:rFonts w:ascii="Times New Roman" w:hAnsi="Times New Roman" w:cs="Times New Roman"/>
          <w:sz w:val="28"/>
          <w:szCs w:val="28"/>
        </w:rPr>
        <w:t>.</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4. Место нахождения Совета ТОС: Ростовская область, </w:t>
      </w:r>
      <w:r w:rsidR="00EF1244">
        <w:rPr>
          <w:rFonts w:ascii="Times New Roman" w:hAnsi="Times New Roman" w:cs="Times New Roman"/>
          <w:sz w:val="28"/>
          <w:szCs w:val="28"/>
        </w:rPr>
        <w:t>Дубовский район, с</w:t>
      </w:r>
      <w:proofErr w:type="gramStart"/>
      <w:r w:rsidR="00EF1244">
        <w:rPr>
          <w:rFonts w:ascii="Times New Roman" w:hAnsi="Times New Roman" w:cs="Times New Roman"/>
          <w:sz w:val="28"/>
          <w:szCs w:val="28"/>
        </w:rPr>
        <w:t>.Д</w:t>
      </w:r>
      <w:proofErr w:type="gramEnd"/>
      <w:r w:rsidR="00EF1244">
        <w:rPr>
          <w:rFonts w:ascii="Times New Roman" w:hAnsi="Times New Roman" w:cs="Times New Roman"/>
          <w:sz w:val="28"/>
          <w:szCs w:val="28"/>
        </w:rPr>
        <w:t>убовское</w:t>
      </w:r>
      <w:r w:rsidRPr="006F2BED">
        <w:rPr>
          <w:rFonts w:ascii="Times New Roman" w:hAnsi="Times New Roman" w:cs="Times New Roman"/>
          <w:sz w:val="28"/>
          <w:szCs w:val="28"/>
        </w:rPr>
        <w:t xml:space="preserve">, </w:t>
      </w:r>
      <w:r w:rsidR="00EF1244">
        <w:rPr>
          <w:rFonts w:ascii="Times New Roman" w:hAnsi="Times New Roman" w:cs="Times New Roman"/>
          <w:sz w:val="28"/>
          <w:szCs w:val="28"/>
        </w:rPr>
        <w:t>ул.Первомайская</w:t>
      </w:r>
      <w:r w:rsidRPr="006F2BED">
        <w:rPr>
          <w:rFonts w:ascii="Times New Roman" w:hAnsi="Times New Roman" w:cs="Times New Roman"/>
          <w:sz w:val="28"/>
          <w:szCs w:val="28"/>
        </w:rPr>
        <w:t xml:space="preserve"> д.</w:t>
      </w:r>
      <w:r w:rsidR="00EF1244">
        <w:rPr>
          <w:rFonts w:ascii="Times New Roman" w:hAnsi="Times New Roman" w:cs="Times New Roman"/>
          <w:sz w:val="28"/>
          <w:szCs w:val="28"/>
        </w:rPr>
        <w:t>100</w:t>
      </w:r>
      <w:r w:rsidRPr="006F2BED">
        <w:rPr>
          <w:rFonts w:ascii="Times New Roman" w:hAnsi="Times New Roman" w:cs="Times New Roman"/>
          <w:sz w:val="28"/>
          <w:szCs w:val="28"/>
        </w:rPr>
        <w:t xml:space="preserve"> кв.</w:t>
      </w:r>
      <w:r w:rsidR="00EF1244">
        <w:rPr>
          <w:rFonts w:ascii="Times New Roman" w:hAnsi="Times New Roman" w:cs="Times New Roman"/>
          <w:sz w:val="28"/>
          <w:szCs w:val="28"/>
        </w:rPr>
        <w:t>16</w:t>
      </w:r>
      <w:r w:rsidRPr="006F2BED">
        <w:rPr>
          <w:rFonts w:ascii="Times New Roman" w:hAnsi="Times New Roman" w:cs="Times New Roman"/>
          <w:sz w:val="28"/>
          <w:szCs w:val="28"/>
        </w:rPr>
        <w:t>.</w:t>
      </w:r>
    </w:p>
    <w:p w:rsidR="000635B6" w:rsidRPr="006F2BED" w:rsidRDefault="000635B6" w:rsidP="00596F8A">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5. Организационно правовая форма – территориальное общественное самоуправление.</w:t>
      </w:r>
    </w:p>
    <w:p w:rsidR="000635B6" w:rsidRPr="00452E5B" w:rsidRDefault="000635B6" w:rsidP="000635B6">
      <w:pPr>
        <w:pStyle w:val="ConsPlusNormal"/>
        <w:ind w:firstLine="709"/>
        <w:jc w:val="center"/>
        <w:outlineLvl w:val="1"/>
        <w:rPr>
          <w:rFonts w:ascii="Times New Roman" w:hAnsi="Times New Roman" w:cs="Times New Roman"/>
          <w:sz w:val="28"/>
          <w:szCs w:val="28"/>
        </w:rPr>
      </w:pPr>
      <w:r w:rsidRPr="00452E5B">
        <w:rPr>
          <w:rFonts w:ascii="Times New Roman" w:hAnsi="Times New Roman" w:cs="Times New Roman"/>
          <w:sz w:val="28"/>
          <w:szCs w:val="28"/>
        </w:rPr>
        <w:t>2. Правовое положение ТОС</w:t>
      </w:r>
    </w:p>
    <w:p w:rsidR="000635B6" w:rsidRPr="006F2BED" w:rsidRDefault="000635B6" w:rsidP="000635B6">
      <w:pPr>
        <w:pStyle w:val="ConsPlusNormal"/>
        <w:ind w:firstLine="709"/>
        <w:jc w:val="center"/>
        <w:outlineLvl w:val="1"/>
        <w:rPr>
          <w:rFonts w:ascii="Times New Roman" w:hAnsi="Times New Roman" w:cs="Times New Roman"/>
          <w:b/>
          <w:sz w:val="28"/>
          <w:szCs w:val="28"/>
        </w:rPr>
      </w:pPr>
    </w:p>
    <w:p w:rsidR="000635B6" w:rsidRPr="006F2BED" w:rsidRDefault="000635B6" w:rsidP="000635B6">
      <w:pPr>
        <w:pStyle w:val="a7"/>
        <w:ind w:firstLine="709"/>
        <w:rPr>
          <w:rFonts w:ascii="Times New Roman" w:hAnsi="Times New Roman"/>
          <w:sz w:val="28"/>
          <w:szCs w:val="28"/>
        </w:rPr>
      </w:pPr>
      <w:r w:rsidRPr="006F2BED">
        <w:rPr>
          <w:rFonts w:ascii="Times New Roman" w:hAnsi="Times New Roman"/>
          <w:sz w:val="28"/>
          <w:szCs w:val="28"/>
        </w:rPr>
        <w:t>1.</w:t>
      </w:r>
      <w:r>
        <w:rPr>
          <w:rFonts w:ascii="Times New Roman" w:hAnsi="Times New Roman"/>
          <w:sz w:val="28"/>
          <w:szCs w:val="28"/>
        </w:rPr>
        <w:t xml:space="preserve"> </w:t>
      </w:r>
      <w:r w:rsidRPr="006F2BED">
        <w:rPr>
          <w:rFonts w:ascii="Times New Roman" w:hAnsi="Times New Roman"/>
          <w:sz w:val="28"/>
          <w:szCs w:val="28"/>
        </w:rPr>
        <w:t>ТОС не является юридическим лицом.</w:t>
      </w:r>
    </w:p>
    <w:p w:rsidR="000635B6" w:rsidRDefault="005204D8" w:rsidP="005204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635B6" w:rsidRPr="006F2BED">
        <w:rPr>
          <w:rFonts w:ascii="Times New Roman" w:hAnsi="Times New Roman" w:cs="Times New Roman"/>
          <w:sz w:val="28"/>
          <w:szCs w:val="28"/>
        </w:rPr>
        <w:t>.ТОС считается учр</w:t>
      </w:r>
      <w:r w:rsidR="00EF1244">
        <w:rPr>
          <w:rFonts w:ascii="Times New Roman" w:hAnsi="Times New Roman" w:cs="Times New Roman"/>
          <w:sz w:val="28"/>
          <w:szCs w:val="28"/>
        </w:rPr>
        <w:t>ежденным с момента регистрации У</w:t>
      </w:r>
      <w:r w:rsidR="000635B6" w:rsidRPr="006F2BED">
        <w:rPr>
          <w:rFonts w:ascii="Times New Roman" w:hAnsi="Times New Roman" w:cs="Times New Roman"/>
          <w:sz w:val="28"/>
          <w:szCs w:val="28"/>
        </w:rPr>
        <w:t xml:space="preserve">става ТОС </w:t>
      </w:r>
      <w:r w:rsidR="000635B6">
        <w:rPr>
          <w:rFonts w:ascii="Times New Roman" w:hAnsi="Times New Roman" w:cs="Times New Roman"/>
          <w:sz w:val="28"/>
          <w:szCs w:val="28"/>
        </w:rPr>
        <w:t>А</w:t>
      </w:r>
      <w:r w:rsidR="000635B6" w:rsidRPr="006F2BED">
        <w:rPr>
          <w:rFonts w:ascii="Times New Roman" w:hAnsi="Times New Roman" w:cs="Times New Roman"/>
          <w:sz w:val="28"/>
          <w:szCs w:val="28"/>
        </w:rPr>
        <w:t xml:space="preserve">дминистрацией </w:t>
      </w:r>
      <w:r w:rsidR="002C2C2E">
        <w:rPr>
          <w:rFonts w:ascii="Times New Roman" w:hAnsi="Times New Roman" w:cs="Times New Roman"/>
          <w:sz w:val="28"/>
          <w:szCs w:val="28"/>
        </w:rPr>
        <w:t>Дубовского</w:t>
      </w:r>
      <w:r w:rsidR="000635B6" w:rsidRPr="006F2BED">
        <w:rPr>
          <w:rFonts w:ascii="Times New Roman" w:hAnsi="Times New Roman" w:cs="Times New Roman"/>
          <w:sz w:val="28"/>
          <w:szCs w:val="28"/>
        </w:rPr>
        <w:t xml:space="preserve"> сельского поселения </w:t>
      </w:r>
      <w:r w:rsidR="002C2C2E">
        <w:rPr>
          <w:rFonts w:ascii="Times New Roman" w:hAnsi="Times New Roman" w:cs="Times New Roman"/>
          <w:sz w:val="28"/>
          <w:szCs w:val="28"/>
        </w:rPr>
        <w:t>Дубовского</w:t>
      </w:r>
      <w:r w:rsidR="000635B6" w:rsidRPr="006F2BED">
        <w:rPr>
          <w:rFonts w:ascii="Times New Roman" w:hAnsi="Times New Roman" w:cs="Times New Roman"/>
          <w:sz w:val="28"/>
          <w:szCs w:val="28"/>
        </w:rPr>
        <w:t xml:space="preserve"> района</w:t>
      </w:r>
      <w:r w:rsidR="000635B6">
        <w:rPr>
          <w:rFonts w:ascii="Times New Roman" w:hAnsi="Times New Roman" w:cs="Times New Roman"/>
          <w:sz w:val="28"/>
          <w:szCs w:val="28"/>
        </w:rPr>
        <w:t xml:space="preserve"> Ростовской области</w:t>
      </w:r>
      <w:r w:rsidR="000635B6" w:rsidRPr="006F2BED">
        <w:rPr>
          <w:rFonts w:ascii="Times New Roman" w:hAnsi="Times New Roman" w:cs="Times New Roman"/>
          <w:sz w:val="28"/>
          <w:szCs w:val="28"/>
        </w:rPr>
        <w:t>.</w:t>
      </w:r>
    </w:p>
    <w:p w:rsidR="005204D8" w:rsidRPr="006F2BED" w:rsidRDefault="005204D8" w:rsidP="005204D8">
      <w:pPr>
        <w:pStyle w:val="ConsPlusNormal"/>
        <w:ind w:firstLine="709"/>
        <w:jc w:val="both"/>
        <w:rPr>
          <w:rFonts w:ascii="Times New Roman" w:hAnsi="Times New Roman" w:cs="Times New Roman"/>
          <w:sz w:val="28"/>
          <w:szCs w:val="28"/>
        </w:rPr>
      </w:pPr>
    </w:p>
    <w:p w:rsidR="000635B6" w:rsidRPr="00452E5B" w:rsidRDefault="000635B6" w:rsidP="000635B6">
      <w:pPr>
        <w:pStyle w:val="ConsPlusNormal"/>
        <w:ind w:firstLine="709"/>
        <w:jc w:val="center"/>
        <w:outlineLvl w:val="1"/>
        <w:rPr>
          <w:rFonts w:ascii="Times New Roman" w:hAnsi="Times New Roman" w:cs="Times New Roman"/>
          <w:sz w:val="28"/>
          <w:szCs w:val="28"/>
        </w:rPr>
      </w:pPr>
      <w:r w:rsidRPr="00452E5B">
        <w:rPr>
          <w:rFonts w:ascii="Times New Roman" w:hAnsi="Times New Roman" w:cs="Times New Roman"/>
          <w:sz w:val="28"/>
          <w:szCs w:val="28"/>
        </w:rPr>
        <w:t>3. Предмет, цель, задачи, формы и основные направления деятельности, права и обязанности ТОС</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Целями деятельности ТОС являются: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lastRenderedPageBreak/>
        <w:t>привлечения жителей к решению вопросов жизнедеятельности территории, на которой осуществляется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экономическое и социальное развитие территории в границах ТОС; </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реализации прав граждан на различные формы осуществления общественного самоуправления.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Для достижения целей ТОС призвано решить следующие задачи: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защита прав и законных интересов жителей соответствующей территории;</w:t>
      </w:r>
    </w:p>
    <w:p w:rsidR="000635B6" w:rsidRPr="006F2BED" w:rsidRDefault="000635B6" w:rsidP="000635B6">
      <w:pPr>
        <w:widowControl w:val="0"/>
        <w:autoSpaceDE w:val="0"/>
        <w:autoSpaceDN w:val="0"/>
        <w:adjustRightInd w:val="0"/>
        <w:ind w:firstLine="709"/>
        <w:jc w:val="both"/>
        <w:rPr>
          <w:sz w:val="28"/>
          <w:szCs w:val="28"/>
        </w:rPr>
      </w:pPr>
      <w:r w:rsidRPr="006F2BED">
        <w:rPr>
          <w:sz w:val="28"/>
          <w:szCs w:val="28"/>
        </w:rPr>
        <w:t>2) реализация программы развития территории, направленной на удовлетворение потребностей жителей территории;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3) участие в деятельности органов местного самоуправления по вопросам, </w:t>
      </w:r>
      <w:proofErr w:type="gramStart"/>
      <w:r w:rsidRPr="006F2BED">
        <w:rPr>
          <w:rFonts w:ascii="Times New Roman" w:hAnsi="Times New Roman" w:cs="Times New Roman"/>
          <w:sz w:val="28"/>
          <w:szCs w:val="28"/>
        </w:rPr>
        <w:t>затрагивающим</w:t>
      </w:r>
      <w:proofErr w:type="gramEnd"/>
      <w:r w:rsidRPr="006F2BED">
        <w:rPr>
          <w:rFonts w:ascii="Times New Roman" w:hAnsi="Times New Roman" w:cs="Times New Roman"/>
          <w:sz w:val="28"/>
          <w:szCs w:val="28"/>
        </w:rPr>
        <w:t xml:space="preserve"> интересы жителей территории;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5) организация досуга жителей в </w:t>
      </w:r>
      <w:proofErr w:type="gramStart"/>
      <w:r w:rsidRPr="006F2BED">
        <w:rPr>
          <w:rFonts w:ascii="Times New Roman" w:hAnsi="Times New Roman" w:cs="Times New Roman"/>
          <w:sz w:val="28"/>
          <w:szCs w:val="28"/>
        </w:rPr>
        <w:t>границах</w:t>
      </w:r>
      <w:proofErr w:type="gramEnd"/>
      <w:r w:rsidRPr="006F2BED">
        <w:rPr>
          <w:rFonts w:ascii="Times New Roman" w:hAnsi="Times New Roman" w:cs="Times New Roman"/>
          <w:sz w:val="28"/>
          <w:szCs w:val="28"/>
        </w:rPr>
        <w:t xml:space="preserve">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Для достижения поставленных целей и задач ТОС вправе осуществлять следующую деятельность:</w:t>
      </w:r>
    </w:p>
    <w:p w:rsidR="000635B6" w:rsidRPr="006F2BED" w:rsidRDefault="000635B6" w:rsidP="000635B6">
      <w:pPr>
        <w:pStyle w:val="ConsPlusNormal"/>
        <w:ind w:firstLine="709"/>
        <w:jc w:val="both"/>
        <w:rPr>
          <w:rFonts w:ascii="Times New Roman" w:hAnsi="Times New Roman" w:cs="Times New Roman"/>
          <w:sz w:val="28"/>
          <w:szCs w:val="28"/>
        </w:rPr>
      </w:pPr>
      <w:proofErr w:type="gramStart"/>
      <w:r w:rsidRPr="006F2BED">
        <w:rPr>
          <w:rFonts w:ascii="Times New Roman" w:hAnsi="Times New Roman" w:cs="Times New Roman"/>
          <w:sz w:val="28"/>
          <w:szCs w:val="28"/>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roofErr w:type="gramEnd"/>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мониторинг санитарно-эпидемиологической обстановки и пожарной безопасности, состояния благоустройства на территории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информирование населения о решениях органов местного самоуправления, принятых по предложению или при участии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7) осуществление функций заказчика по строительным и ремонтным работам, производимым за счет собственных средств на </w:t>
      </w:r>
      <w:proofErr w:type="gramStart"/>
      <w:r w:rsidRPr="006F2BED">
        <w:rPr>
          <w:rFonts w:ascii="Times New Roman" w:hAnsi="Times New Roman" w:cs="Times New Roman"/>
          <w:sz w:val="28"/>
          <w:szCs w:val="28"/>
        </w:rPr>
        <w:t>объектах</w:t>
      </w:r>
      <w:proofErr w:type="gramEnd"/>
      <w:r w:rsidRPr="006F2BED">
        <w:rPr>
          <w:rFonts w:ascii="Times New Roman" w:hAnsi="Times New Roman" w:cs="Times New Roman"/>
          <w:sz w:val="28"/>
          <w:szCs w:val="28"/>
        </w:rPr>
        <w:t xml:space="preserve"> ТОС;</w:t>
      </w:r>
    </w:p>
    <w:p w:rsidR="000635B6" w:rsidRPr="006F2BED" w:rsidRDefault="000635B6" w:rsidP="000635B6">
      <w:pPr>
        <w:widowControl w:val="0"/>
        <w:autoSpaceDE w:val="0"/>
        <w:autoSpaceDN w:val="0"/>
        <w:adjustRightInd w:val="0"/>
        <w:ind w:firstLine="709"/>
        <w:jc w:val="both"/>
        <w:rPr>
          <w:sz w:val="28"/>
          <w:szCs w:val="28"/>
        </w:rPr>
      </w:pPr>
      <w:r w:rsidRPr="006F2BED">
        <w:rPr>
          <w:sz w:val="28"/>
          <w:szCs w:val="28"/>
        </w:rPr>
        <w:t>8) внесение предложений в органы местного самоуправления по вопросам:</w:t>
      </w:r>
    </w:p>
    <w:p w:rsidR="000635B6" w:rsidRPr="006F2BED" w:rsidRDefault="000635B6" w:rsidP="000635B6">
      <w:pPr>
        <w:widowControl w:val="0"/>
        <w:autoSpaceDE w:val="0"/>
        <w:autoSpaceDN w:val="0"/>
        <w:adjustRightInd w:val="0"/>
        <w:ind w:firstLine="709"/>
        <w:jc w:val="both"/>
        <w:rPr>
          <w:sz w:val="28"/>
          <w:szCs w:val="28"/>
        </w:rPr>
      </w:pPr>
      <w:r w:rsidRPr="006F2BED">
        <w:rPr>
          <w:sz w:val="28"/>
          <w:szCs w:val="28"/>
        </w:rPr>
        <w:t>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lastRenderedPageBreak/>
        <w:t>создания на территории, на которой осуществляется ТОС, объектов торговли, общественного питания, здравоохранения;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9) содействие в </w:t>
      </w:r>
      <w:proofErr w:type="gramStart"/>
      <w:r w:rsidRPr="006F2BED">
        <w:rPr>
          <w:rFonts w:ascii="Times New Roman" w:hAnsi="Times New Roman" w:cs="Times New Roman"/>
          <w:sz w:val="28"/>
          <w:szCs w:val="28"/>
        </w:rPr>
        <w:t>проведении</w:t>
      </w:r>
      <w:proofErr w:type="gramEnd"/>
      <w:r w:rsidRPr="006F2BED">
        <w:rPr>
          <w:rFonts w:ascii="Times New Roman" w:hAnsi="Times New Roman" w:cs="Times New Roman"/>
          <w:sz w:val="28"/>
          <w:szCs w:val="28"/>
        </w:rPr>
        <w:t xml:space="preserve">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10) содействие в </w:t>
      </w:r>
      <w:proofErr w:type="gramStart"/>
      <w:r w:rsidRPr="006F2BED">
        <w:rPr>
          <w:rFonts w:ascii="Times New Roman" w:hAnsi="Times New Roman" w:cs="Times New Roman"/>
          <w:sz w:val="28"/>
          <w:szCs w:val="28"/>
        </w:rPr>
        <w:t>проведении</w:t>
      </w:r>
      <w:proofErr w:type="gramEnd"/>
      <w:r w:rsidRPr="006F2BED">
        <w:rPr>
          <w:rFonts w:ascii="Times New Roman" w:hAnsi="Times New Roman" w:cs="Times New Roman"/>
          <w:sz w:val="28"/>
          <w:szCs w:val="28"/>
        </w:rPr>
        <w:t xml:space="preserve"> культурных, спортивных, лечебно-оздоровительных и других мероприятий;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11) содействие реализации избирательных прав граждан</w:t>
      </w:r>
      <w:r>
        <w:rPr>
          <w:rFonts w:ascii="Times New Roman" w:hAnsi="Times New Roman" w:cs="Times New Roman"/>
          <w:sz w:val="28"/>
          <w:szCs w:val="28"/>
        </w:rPr>
        <w:t>, проживающих на территории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При осуществлении своей деятельности, направленной на достижение целей и задач, ТОС имеет право:</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заключать договоры и соглашения с органами местного самоуправления, а также с другими предприятиями, организациями;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 делегировать своих представителей для участия в заседаниях органов местного самоуправления по вопросам, </w:t>
      </w:r>
      <w:proofErr w:type="gramStart"/>
      <w:r w:rsidRPr="006F2BED">
        <w:rPr>
          <w:rFonts w:ascii="Times New Roman" w:hAnsi="Times New Roman" w:cs="Times New Roman"/>
          <w:sz w:val="28"/>
          <w:szCs w:val="28"/>
        </w:rPr>
        <w:t>затрагивающим</w:t>
      </w:r>
      <w:proofErr w:type="gramEnd"/>
      <w:r w:rsidRPr="006F2BED">
        <w:rPr>
          <w:rFonts w:ascii="Times New Roman" w:hAnsi="Times New Roman" w:cs="Times New Roman"/>
          <w:sz w:val="28"/>
          <w:szCs w:val="28"/>
        </w:rPr>
        <w:t xml:space="preserve"> интересы жителей, проживающих в границах территории ТОС, интересы ТОС в целом;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самостоятельно распоряжаться собственными финансовыми и материальными средствами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4) с учетом застройки территории в границах ТОС </w:t>
      </w:r>
      <w:proofErr w:type="gramStart"/>
      <w:r w:rsidRPr="006F2BED">
        <w:rPr>
          <w:rFonts w:ascii="Times New Roman" w:hAnsi="Times New Roman" w:cs="Times New Roman"/>
          <w:sz w:val="28"/>
          <w:szCs w:val="28"/>
        </w:rPr>
        <w:t>разрабатывать и осуществлять</w:t>
      </w:r>
      <w:proofErr w:type="gramEnd"/>
      <w:r w:rsidRPr="006F2BED">
        <w:rPr>
          <w:rFonts w:ascii="Times New Roman" w:hAnsi="Times New Roman" w:cs="Times New Roman"/>
          <w:sz w:val="28"/>
          <w:szCs w:val="28"/>
        </w:rPr>
        <w:t xml:space="preserve"> в соответствии с установленным порядком планы ее обустройства, привлекая на добровольной основе средства населения и организаций;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организовывать добровольный сбор сре</w:t>
      </w:r>
      <w:proofErr w:type="gramStart"/>
      <w:r w:rsidRPr="006F2BED">
        <w:rPr>
          <w:rFonts w:ascii="Times New Roman" w:hAnsi="Times New Roman" w:cs="Times New Roman"/>
          <w:sz w:val="28"/>
          <w:szCs w:val="28"/>
        </w:rPr>
        <w:t>дств дл</w:t>
      </w:r>
      <w:proofErr w:type="gramEnd"/>
      <w:r w:rsidRPr="006F2BED">
        <w:rPr>
          <w:rFonts w:ascii="Times New Roman" w:hAnsi="Times New Roman" w:cs="Times New Roman"/>
          <w:sz w:val="28"/>
          <w:szCs w:val="28"/>
        </w:rPr>
        <w:t>я р</w:t>
      </w:r>
      <w:r>
        <w:rPr>
          <w:rFonts w:ascii="Times New Roman" w:hAnsi="Times New Roman" w:cs="Times New Roman"/>
          <w:sz w:val="28"/>
          <w:szCs w:val="28"/>
        </w:rPr>
        <w:t>еализации собственных инициатив</w:t>
      </w:r>
      <w:r w:rsidRPr="006F2BED">
        <w:rPr>
          <w:rFonts w:ascii="Times New Roman" w:hAnsi="Times New Roman" w:cs="Times New Roman"/>
          <w:sz w:val="28"/>
          <w:szCs w:val="28"/>
        </w:rPr>
        <w:t>;</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w:t>
      </w:r>
      <w:r>
        <w:rPr>
          <w:rFonts w:ascii="Times New Roman" w:hAnsi="Times New Roman" w:cs="Times New Roman"/>
          <w:sz w:val="28"/>
          <w:szCs w:val="28"/>
        </w:rPr>
        <w:t>атив.</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Органы ТОС обязаны:</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учитывать мнение населения при принятии решений;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 не реже одного раза в год </w:t>
      </w:r>
      <w:proofErr w:type="gramStart"/>
      <w:r w:rsidRPr="006F2BED">
        <w:rPr>
          <w:rFonts w:ascii="Times New Roman" w:hAnsi="Times New Roman" w:cs="Times New Roman"/>
          <w:sz w:val="28"/>
          <w:szCs w:val="28"/>
        </w:rPr>
        <w:t>отчитываться о</w:t>
      </w:r>
      <w:proofErr w:type="gramEnd"/>
      <w:r w:rsidRPr="006F2BED">
        <w:rPr>
          <w:rFonts w:ascii="Times New Roman" w:hAnsi="Times New Roman" w:cs="Times New Roman"/>
          <w:sz w:val="28"/>
          <w:szCs w:val="28"/>
        </w:rPr>
        <w:t xml:space="preserve"> своей работе перед населением соответствующей территории на собрании (конференции)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3) организовывать прием населения, а также рассмотрение жалоб, заявлений и предложений граждан, принимать по ним необходимые меры в </w:t>
      </w:r>
      <w:proofErr w:type="gramStart"/>
      <w:r w:rsidRPr="006F2BED">
        <w:rPr>
          <w:rFonts w:ascii="Times New Roman" w:hAnsi="Times New Roman" w:cs="Times New Roman"/>
          <w:sz w:val="28"/>
          <w:szCs w:val="28"/>
        </w:rPr>
        <w:t>пределах</w:t>
      </w:r>
      <w:proofErr w:type="gramEnd"/>
      <w:r w:rsidRPr="006F2BED">
        <w:rPr>
          <w:rFonts w:ascii="Times New Roman" w:hAnsi="Times New Roman" w:cs="Times New Roman"/>
          <w:sz w:val="28"/>
          <w:szCs w:val="28"/>
        </w:rPr>
        <w:t xml:space="preserve"> своей компетенции;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4) обеспечивать исполнение решений, принятых на </w:t>
      </w:r>
      <w:proofErr w:type="gramStart"/>
      <w:r w:rsidRPr="006F2BED">
        <w:rPr>
          <w:rFonts w:ascii="Times New Roman" w:hAnsi="Times New Roman" w:cs="Times New Roman"/>
          <w:sz w:val="28"/>
          <w:szCs w:val="28"/>
        </w:rPr>
        <w:t>собраниях</w:t>
      </w:r>
      <w:proofErr w:type="gramEnd"/>
      <w:r w:rsidRPr="006F2BED">
        <w:rPr>
          <w:rFonts w:ascii="Times New Roman" w:hAnsi="Times New Roman" w:cs="Times New Roman"/>
          <w:sz w:val="28"/>
          <w:szCs w:val="28"/>
        </w:rPr>
        <w:t xml:space="preserve"> (конференциях)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соблюдать законодательство регулирующее деятельность территориального общественного самоуправления.</w:t>
      </w:r>
    </w:p>
    <w:p w:rsidR="000635B6" w:rsidRPr="006F2BED" w:rsidRDefault="000635B6" w:rsidP="000635B6">
      <w:pPr>
        <w:pStyle w:val="ConsPlusNormal"/>
        <w:ind w:firstLine="709"/>
        <w:jc w:val="center"/>
        <w:outlineLvl w:val="1"/>
        <w:rPr>
          <w:rFonts w:ascii="Times New Roman" w:hAnsi="Times New Roman" w:cs="Times New Roman"/>
          <w:sz w:val="28"/>
          <w:szCs w:val="28"/>
        </w:rPr>
      </w:pPr>
    </w:p>
    <w:p w:rsidR="00596F8A" w:rsidRDefault="00596F8A" w:rsidP="000635B6">
      <w:pPr>
        <w:pStyle w:val="ConsPlusNormal"/>
        <w:ind w:firstLine="709"/>
        <w:jc w:val="center"/>
        <w:outlineLvl w:val="1"/>
        <w:rPr>
          <w:rFonts w:ascii="Times New Roman" w:hAnsi="Times New Roman" w:cs="Times New Roman"/>
          <w:sz w:val="28"/>
          <w:szCs w:val="28"/>
        </w:rPr>
      </w:pPr>
    </w:p>
    <w:p w:rsidR="000635B6" w:rsidRPr="002D580D" w:rsidRDefault="000635B6" w:rsidP="000635B6">
      <w:pPr>
        <w:pStyle w:val="ConsPlusNormal"/>
        <w:ind w:firstLine="709"/>
        <w:jc w:val="center"/>
        <w:outlineLvl w:val="1"/>
        <w:rPr>
          <w:rFonts w:ascii="Times New Roman" w:hAnsi="Times New Roman" w:cs="Times New Roman"/>
          <w:sz w:val="28"/>
          <w:szCs w:val="28"/>
        </w:rPr>
      </w:pPr>
      <w:r w:rsidRPr="002D580D">
        <w:rPr>
          <w:rFonts w:ascii="Times New Roman" w:hAnsi="Times New Roman" w:cs="Times New Roman"/>
          <w:sz w:val="28"/>
          <w:szCs w:val="28"/>
        </w:rPr>
        <w:lastRenderedPageBreak/>
        <w:t>4. Органы управления ТОС</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Высшим органом управления ТОС является собрание (конференция)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В случае созыва собрания (конференции) инициативной группой граждан численность такой группы должна составлять не менее 10 человек. Собрание (конференция) граждан, созванное инициативной группой граждан, проводится в течение 30 дней после письменного обращения инициативной группы граждан в Совет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1.3. Собрание граждан считается правомочным, если в </w:t>
      </w:r>
      <w:proofErr w:type="gramStart"/>
      <w:r w:rsidRPr="006F2BED">
        <w:rPr>
          <w:rFonts w:ascii="Times New Roman" w:hAnsi="Times New Roman" w:cs="Times New Roman"/>
          <w:sz w:val="28"/>
          <w:szCs w:val="28"/>
        </w:rPr>
        <w:t>нем</w:t>
      </w:r>
      <w:proofErr w:type="gramEnd"/>
      <w:r w:rsidRPr="006F2BED">
        <w:rPr>
          <w:rFonts w:ascii="Times New Roman" w:hAnsi="Times New Roman" w:cs="Times New Roman"/>
          <w:sz w:val="28"/>
          <w:szCs w:val="28"/>
        </w:rPr>
        <w:t xml:space="preserve"> принимают участие не менее одной трети жителей соответствующей территории, достигших шестнадцатилетнего возраста.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Органы местного самоуправления и граждане, проживающие на территории ТОС, уведомляются о проведении собрания (конференции) граждан не позднее, чем за 30 дней до дня проведения собрания (конференции)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1.4. К исключительным полномочиям собрания (конференции) граждан относятся: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установление структуры органов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принятие устава ТОС, внесение в него изменений и дополнений;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избрание органов ТОС (Совета ТОС, иных органов) и досрочное прекращение их полномочий;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определение основных направлений деятельности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утверждение сметы доходов и расходов ТОС и отчет</w:t>
      </w:r>
      <w:proofErr w:type="gramStart"/>
      <w:r w:rsidRPr="006F2BED">
        <w:rPr>
          <w:rFonts w:ascii="Times New Roman" w:hAnsi="Times New Roman" w:cs="Times New Roman"/>
          <w:sz w:val="28"/>
          <w:szCs w:val="28"/>
        </w:rPr>
        <w:t>а о ее</w:t>
      </w:r>
      <w:proofErr w:type="gramEnd"/>
      <w:r w:rsidRPr="006F2BED">
        <w:rPr>
          <w:rFonts w:ascii="Times New Roman" w:hAnsi="Times New Roman" w:cs="Times New Roman"/>
          <w:sz w:val="28"/>
          <w:szCs w:val="28"/>
        </w:rPr>
        <w:t xml:space="preserve"> исполнении;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рассмотрение и утверждение отчетов о деятельности органов ТОС (Совета ТОС, иных органов);</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7) принятие решений о создании ТОС других юридических лиц, об участии ТОС в других юридических лицах, о создании филиалов </w:t>
      </w:r>
      <w:proofErr w:type="gramStart"/>
      <w:r w:rsidRPr="006F2BED">
        <w:rPr>
          <w:rFonts w:ascii="Times New Roman" w:hAnsi="Times New Roman" w:cs="Times New Roman"/>
          <w:sz w:val="28"/>
          <w:szCs w:val="28"/>
        </w:rPr>
        <w:t>и</w:t>
      </w:r>
      <w:proofErr w:type="gramEnd"/>
      <w:r w:rsidRPr="006F2BED">
        <w:rPr>
          <w:rFonts w:ascii="Times New Roman" w:hAnsi="Times New Roman" w:cs="Times New Roman"/>
          <w:sz w:val="28"/>
          <w:szCs w:val="28"/>
        </w:rPr>
        <w:t xml:space="preserve"> об открытии представительств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9) избрание контрольно-ревизионной комиссии ТОС и назначение аудиторской организации или индивидуального аудитора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10 определение принципов образования и использования имущества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1.5. </w:t>
      </w:r>
      <w:proofErr w:type="gramStart"/>
      <w:r w:rsidRPr="006F2BED">
        <w:rPr>
          <w:rFonts w:ascii="Times New Roman" w:hAnsi="Times New Roman" w:cs="Times New Roman"/>
          <w:sz w:val="28"/>
          <w:szCs w:val="28"/>
        </w:rPr>
        <w:t xml:space="preserve">Собрание по выборам органа ТОС может созываться на территории </w:t>
      </w:r>
      <w:r w:rsidRPr="006F2BED">
        <w:rPr>
          <w:rFonts w:ascii="Times New Roman" w:hAnsi="Times New Roman" w:cs="Times New Roman"/>
          <w:sz w:val="28"/>
          <w:szCs w:val="28"/>
        </w:rPr>
        <w:lastRenderedPageBreak/>
        <w:t>ТОС с численностью проживающих и зарегистрированных по месту жительства граждан, как правило, не превышающей 100 человек.</w:t>
      </w:r>
      <w:proofErr w:type="gramEnd"/>
      <w:r w:rsidRPr="006F2BED">
        <w:rPr>
          <w:rFonts w:ascii="Times New Roman" w:hAnsi="Times New Roman" w:cs="Times New Roman"/>
          <w:sz w:val="28"/>
          <w:szCs w:val="28"/>
        </w:rPr>
        <w:t xml:space="preserve"> </w:t>
      </w:r>
      <w:proofErr w:type="gramStart"/>
      <w:r w:rsidRPr="006F2BED">
        <w:rPr>
          <w:rFonts w:ascii="Times New Roman" w:hAnsi="Times New Roman" w:cs="Times New Roman"/>
          <w:sz w:val="28"/>
          <w:szCs w:val="28"/>
        </w:rPr>
        <w:t>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roofErr w:type="gramEnd"/>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1.7</w:t>
      </w:r>
      <w:r>
        <w:rPr>
          <w:rFonts w:ascii="Times New Roman" w:hAnsi="Times New Roman" w:cs="Times New Roman"/>
          <w:sz w:val="28"/>
          <w:szCs w:val="28"/>
        </w:rPr>
        <w:t>.</w:t>
      </w:r>
      <w:r w:rsidRPr="006F2BED">
        <w:rPr>
          <w:rFonts w:ascii="Times New Roman" w:hAnsi="Times New Roman" w:cs="Times New Roman"/>
          <w:sz w:val="28"/>
          <w:szCs w:val="28"/>
        </w:rPr>
        <w:t xml:space="preserve"> В случае если на территории ТОС </w:t>
      </w:r>
      <w:proofErr w:type="gramStart"/>
      <w:r w:rsidRPr="006F2BED">
        <w:rPr>
          <w:rFonts w:ascii="Times New Roman" w:hAnsi="Times New Roman" w:cs="Times New Roman"/>
          <w:sz w:val="28"/>
          <w:szCs w:val="28"/>
        </w:rPr>
        <w:t>проживает и зарегистрировано более 100 граждан или созвать собрание не представляется</w:t>
      </w:r>
      <w:proofErr w:type="gramEnd"/>
      <w:r w:rsidRPr="006F2BED">
        <w:rPr>
          <w:rFonts w:ascii="Times New Roman" w:hAnsi="Times New Roman" w:cs="Times New Roman"/>
          <w:sz w:val="28"/>
          <w:szCs w:val="28"/>
        </w:rPr>
        <w:t xml:space="preserve"> возможным, инициатором проведения выборов органов ТОС проводится конференция (собрание делегатов).</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от 100 до 300 человек - 1 делегат от 10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от 300 до 2000 человек - 1 делегат от 20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от 2000 до 3000 человек - 1 делегат от 30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от 3000 до 5000 человек - 1 делегат от 50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свыше 5000 человек - 1 делегат от 100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1.9. Выборы делегатов на конференцию могут проводиться в следующих </w:t>
      </w:r>
      <w:proofErr w:type="gramStart"/>
      <w:r w:rsidRPr="006F2BED">
        <w:rPr>
          <w:rFonts w:ascii="Times New Roman" w:hAnsi="Times New Roman" w:cs="Times New Roman"/>
          <w:sz w:val="28"/>
          <w:szCs w:val="28"/>
        </w:rPr>
        <w:t>формах</w:t>
      </w:r>
      <w:proofErr w:type="gramEnd"/>
      <w:r w:rsidRPr="006F2BED">
        <w:rPr>
          <w:rFonts w:ascii="Times New Roman" w:hAnsi="Times New Roman" w:cs="Times New Roman"/>
          <w:sz w:val="28"/>
          <w:szCs w:val="28"/>
        </w:rPr>
        <w:t>:</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 на </w:t>
      </w:r>
      <w:proofErr w:type="gramStart"/>
      <w:r w:rsidRPr="006F2BED">
        <w:rPr>
          <w:rFonts w:ascii="Times New Roman" w:hAnsi="Times New Roman" w:cs="Times New Roman"/>
          <w:sz w:val="28"/>
          <w:szCs w:val="28"/>
        </w:rPr>
        <w:t>собраниях</w:t>
      </w:r>
      <w:proofErr w:type="gramEnd"/>
      <w:r w:rsidRPr="006F2BED">
        <w:rPr>
          <w:rFonts w:ascii="Times New Roman" w:hAnsi="Times New Roman" w:cs="Times New Roman"/>
          <w:sz w:val="28"/>
          <w:szCs w:val="28"/>
        </w:rPr>
        <w:t xml:space="preserve"> жителей в порядке, установленном для проведения собраний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в форме сбора подписей подписными листами.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1.11. Решения собраний (конференций) граждан, принимаемые в </w:t>
      </w:r>
      <w:proofErr w:type="gramStart"/>
      <w:r w:rsidRPr="006F2BED">
        <w:rPr>
          <w:rFonts w:ascii="Times New Roman" w:hAnsi="Times New Roman" w:cs="Times New Roman"/>
          <w:sz w:val="28"/>
          <w:szCs w:val="28"/>
        </w:rPr>
        <w:t>пределах</w:t>
      </w:r>
      <w:proofErr w:type="gramEnd"/>
      <w:r w:rsidRPr="006F2BED">
        <w:rPr>
          <w:rFonts w:ascii="Times New Roman" w:hAnsi="Times New Roman" w:cs="Times New Roman"/>
          <w:sz w:val="28"/>
          <w:szCs w:val="28"/>
        </w:rPr>
        <w:t xml:space="preserve">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Решения собраний (конференций) граждан для органа ТОС (Совета </w:t>
      </w:r>
      <w:r w:rsidRPr="006F2BED">
        <w:rPr>
          <w:rFonts w:ascii="Times New Roman" w:hAnsi="Times New Roman" w:cs="Times New Roman"/>
          <w:sz w:val="28"/>
          <w:szCs w:val="28"/>
        </w:rPr>
        <w:lastRenderedPageBreak/>
        <w:t>ТОС, иных органов) носят обязательный характер.</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Решения, принимаемые на </w:t>
      </w:r>
      <w:proofErr w:type="gramStart"/>
      <w:r w:rsidRPr="006F2BED">
        <w:rPr>
          <w:rFonts w:ascii="Times New Roman" w:hAnsi="Times New Roman" w:cs="Times New Roman"/>
          <w:sz w:val="28"/>
          <w:szCs w:val="28"/>
        </w:rPr>
        <w:t>собраниях</w:t>
      </w:r>
      <w:proofErr w:type="gramEnd"/>
      <w:r w:rsidRPr="006F2BED">
        <w:rPr>
          <w:rFonts w:ascii="Times New Roman" w:hAnsi="Times New Roman" w:cs="Times New Roman"/>
          <w:sz w:val="28"/>
          <w:szCs w:val="28"/>
        </w:rPr>
        <w:t xml:space="preserve">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2.1. Совет ТОС </w:t>
      </w:r>
      <w:proofErr w:type="gramStart"/>
      <w:r w:rsidRPr="006F2BED">
        <w:rPr>
          <w:rFonts w:ascii="Times New Roman" w:hAnsi="Times New Roman" w:cs="Times New Roman"/>
          <w:sz w:val="28"/>
          <w:szCs w:val="28"/>
        </w:rPr>
        <w:t>подконтролен и подотчетен</w:t>
      </w:r>
      <w:proofErr w:type="gramEnd"/>
      <w:r w:rsidRPr="006F2BED">
        <w:rPr>
          <w:rFonts w:ascii="Times New Roman" w:hAnsi="Times New Roman" w:cs="Times New Roman"/>
          <w:sz w:val="28"/>
          <w:szCs w:val="28"/>
        </w:rPr>
        <w:t xml:space="preserve"> собранию (конференции)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2.2 Совет ТОС </w:t>
      </w:r>
      <w:proofErr w:type="gramStart"/>
      <w:r w:rsidRPr="006F2BED">
        <w:rPr>
          <w:rFonts w:ascii="Times New Roman" w:hAnsi="Times New Roman" w:cs="Times New Roman"/>
          <w:sz w:val="28"/>
          <w:szCs w:val="28"/>
        </w:rPr>
        <w:t>отчитывается о</w:t>
      </w:r>
      <w:proofErr w:type="gramEnd"/>
      <w:r w:rsidRPr="006F2BED">
        <w:rPr>
          <w:rFonts w:ascii="Times New Roman" w:hAnsi="Times New Roman" w:cs="Times New Roman"/>
          <w:sz w:val="28"/>
          <w:szCs w:val="28"/>
        </w:rPr>
        <w:t xml:space="preserve"> своей деятельности не реже одного раза в год на собрании (конференции)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2.4. Совет ТОС состоит из 3 человек, избираемых на </w:t>
      </w:r>
      <w:proofErr w:type="gramStart"/>
      <w:r w:rsidRPr="006F2BED">
        <w:rPr>
          <w:rFonts w:ascii="Times New Roman" w:hAnsi="Times New Roman" w:cs="Times New Roman"/>
          <w:sz w:val="28"/>
          <w:szCs w:val="28"/>
        </w:rPr>
        <w:t>собрании</w:t>
      </w:r>
      <w:proofErr w:type="gramEnd"/>
      <w:r w:rsidRPr="006F2BED">
        <w:rPr>
          <w:rFonts w:ascii="Times New Roman" w:hAnsi="Times New Roman" w:cs="Times New Roman"/>
          <w:sz w:val="28"/>
          <w:szCs w:val="28"/>
        </w:rPr>
        <w:t xml:space="preserve"> (конференции) граждан открытым голосованием сроком на 3 года.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2.5. Полномочия члена Совета ТОС прекращаются досрочно в </w:t>
      </w:r>
      <w:proofErr w:type="gramStart"/>
      <w:r w:rsidRPr="006F2BED">
        <w:rPr>
          <w:rFonts w:ascii="Times New Roman" w:hAnsi="Times New Roman" w:cs="Times New Roman"/>
          <w:sz w:val="28"/>
          <w:szCs w:val="28"/>
        </w:rPr>
        <w:t>случае</w:t>
      </w:r>
      <w:proofErr w:type="gramEnd"/>
      <w:r w:rsidRPr="006F2BED">
        <w:rPr>
          <w:rFonts w:ascii="Times New Roman" w:hAnsi="Times New Roman" w:cs="Times New Roman"/>
          <w:sz w:val="28"/>
          <w:szCs w:val="28"/>
        </w:rPr>
        <w:t>:</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смерти;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отставки по собственному желанию;</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признания судом недееспособным или ограниченно дееспособным;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признания судом безвестно отсутствующим или объявления умершим;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5) вступления в </w:t>
      </w:r>
      <w:proofErr w:type="gramStart"/>
      <w:r w:rsidRPr="006F2BED">
        <w:rPr>
          <w:rFonts w:ascii="Times New Roman" w:hAnsi="Times New Roman" w:cs="Times New Roman"/>
          <w:sz w:val="28"/>
          <w:szCs w:val="28"/>
        </w:rPr>
        <w:t>отношении</w:t>
      </w:r>
      <w:proofErr w:type="gramEnd"/>
      <w:r w:rsidRPr="006F2BED">
        <w:rPr>
          <w:rFonts w:ascii="Times New Roman" w:hAnsi="Times New Roman" w:cs="Times New Roman"/>
          <w:sz w:val="28"/>
          <w:szCs w:val="28"/>
        </w:rPr>
        <w:t xml:space="preserve"> его в законную силу обвинительного приговора суда;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выезда за пределы территории ТОС на постоянное место жительства;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7) отзыва собранием (конференцией)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8) досрочного прекращения полномочий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10) в иных случаях, установленных законодательством.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2.6. В случае досрочного прекращения полномочий члена Совета ТОС на собрании (конференции) проводятся выборы нового члена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2.7. Заседания Совета ТОС проводятся по мере необходимо</w:t>
      </w:r>
      <w:r w:rsidR="00EF1244">
        <w:rPr>
          <w:rFonts w:ascii="Times New Roman" w:hAnsi="Times New Roman" w:cs="Times New Roman"/>
          <w:sz w:val="28"/>
          <w:szCs w:val="28"/>
        </w:rPr>
        <w:t>сти, но не реже</w:t>
      </w:r>
      <w:r w:rsidRPr="006F2BED">
        <w:rPr>
          <w:rFonts w:ascii="Times New Roman" w:hAnsi="Times New Roman" w:cs="Times New Roman"/>
          <w:sz w:val="28"/>
          <w:szCs w:val="28"/>
        </w:rPr>
        <w:t xml:space="preserve"> одного раза в кварта</w:t>
      </w:r>
      <w:r w:rsidR="00EF1244">
        <w:rPr>
          <w:rFonts w:ascii="Times New Roman" w:hAnsi="Times New Roman" w:cs="Times New Roman"/>
          <w:sz w:val="28"/>
          <w:szCs w:val="28"/>
        </w:rPr>
        <w:t xml:space="preserve">л в соответствии с утвержденным </w:t>
      </w:r>
      <w:r w:rsidRPr="006F2BED">
        <w:rPr>
          <w:rFonts w:ascii="Times New Roman" w:hAnsi="Times New Roman" w:cs="Times New Roman"/>
          <w:sz w:val="28"/>
          <w:szCs w:val="28"/>
        </w:rPr>
        <w:t>планом работы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Созыв внеочередного заседания Совета ТОС осуществляет его председатель.</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Повестка дня заседания утверждается председателем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Заседания Совета ТОС ведет председатель Совета ТОС или по его поручению - один из заместителей председателя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Заседание Совета ТОС считается правомочным, если на </w:t>
      </w:r>
      <w:proofErr w:type="gramStart"/>
      <w:r w:rsidRPr="006F2BED">
        <w:rPr>
          <w:rFonts w:ascii="Times New Roman" w:hAnsi="Times New Roman" w:cs="Times New Roman"/>
          <w:sz w:val="28"/>
          <w:szCs w:val="28"/>
        </w:rPr>
        <w:t>нем</w:t>
      </w:r>
      <w:proofErr w:type="gramEnd"/>
      <w:r w:rsidRPr="006F2BED">
        <w:rPr>
          <w:rFonts w:ascii="Times New Roman" w:hAnsi="Times New Roman" w:cs="Times New Roman"/>
          <w:sz w:val="28"/>
          <w:szCs w:val="28"/>
        </w:rPr>
        <w:t xml:space="preserve"> </w:t>
      </w:r>
      <w:r w:rsidRPr="006F2BED">
        <w:rPr>
          <w:rFonts w:ascii="Times New Roman" w:hAnsi="Times New Roman" w:cs="Times New Roman"/>
          <w:sz w:val="28"/>
          <w:szCs w:val="28"/>
        </w:rPr>
        <w:lastRenderedPageBreak/>
        <w:t>присутствует более половины его членов.</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2.8. Совет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 обеспечивает исполнение решений, принятых на </w:t>
      </w:r>
      <w:proofErr w:type="gramStart"/>
      <w:r w:rsidRPr="006F2BED">
        <w:rPr>
          <w:rFonts w:ascii="Times New Roman" w:hAnsi="Times New Roman" w:cs="Times New Roman"/>
          <w:sz w:val="28"/>
          <w:szCs w:val="28"/>
        </w:rPr>
        <w:t>собраниях</w:t>
      </w:r>
      <w:proofErr w:type="gramEnd"/>
      <w:r w:rsidRPr="006F2BED">
        <w:rPr>
          <w:rFonts w:ascii="Times New Roman" w:hAnsi="Times New Roman" w:cs="Times New Roman"/>
          <w:sz w:val="28"/>
          <w:szCs w:val="28"/>
        </w:rPr>
        <w:t xml:space="preserve"> (конференциях)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вносит в органы местного самоуправления проекты муниципальных правовых актов;</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осуществляет взаимодействие с органами местного самоуправления на основе заключаемых между ними договоров и соглашений;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7) участвует в </w:t>
      </w:r>
      <w:proofErr w:type="gramStart"/>
      <w:r w:rsidRPr="006F2BED">
        <w:rPr>
          <w:rFonts w:ascii="Times New Roman" w:hAnsi="Times New Roman" w:cs="Times New Roman"/>
          <w:sz w:val="28"/>
          <w:szCs w:val="28"/>
        </w:rPr>
        <w:t>рассмотрении</w:t>
      </w:r>
      <w:proofErr w:type="gramEnd"/>
      <w:r w:rsidRPr="006F2BED">
        <w:rPr>
          <w:rFonts w:ascii="Times New Roman" w:hAnsi="Times New Roman" w:cs="Times New Roman"/>
          <w:sz w:val="28"/>
          <w:szCs w:val="28"/>
        </w:rPr>
        <w:t xml:space="preserve"> вопросов, затрагивающих интересы населения данной территории;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8) осуществляет иные функции, предусмотренные законодательством, Уставом муниципального образования.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2.9. Деятельность Совета ТОС прекращается по </w:t>
      </w:r>
      <w:proofErr w:type="gramStart"/>
      <w:r w:rsidRPr="006F2BED">
        <w:rPr>
          <w:rFonts w:ascii="Times New Roman" w:hAnsi="Times New Roman" w:cs="Times New Roman"/>
          <w:sz w:val="28"/>
          <w:szCs w:val="28"/>
        </w:rPr>
        <w:t>истечении</w:t>
      </w:r>
      <w:proofErr w:type="gramEnd"/>
      <w:r w:rsidRPr="006F2BED">
        <w:rPr>
          <w:rFonts w:ascii="Times New Roman" w:hAnsi="Times New Roman" w:cs="Times New Roman"/>
          <w:sz w:val="28"/>
          <w:szCs w:val="28"/>
        </w:rPr>
        <w:t xml:space="preserve">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w:t>
      </w:r>
      <w:proofErr w:type="gramStart"/>
      <w:r w:rsidRPr="006F2BED">
        <w:rPr>
          <w:rFonts w:ascii="Times New Roman" w:hAnsi="Times New Roman" w:cs="Times New Roman"/>
          <w:sz w:val="28"/>
          <w:szCs w:val="28"/>
        </w:rPr>
        <w:t>случае</w:t>
      </w:r>
      <w:proofErr w:type="gramEnd"/>
      <w:r w:rsidRPr="006F2BED">
        <w:rPr>
          <w:rFonts w:ascii="Times New Roman" w:hAnsi="Times New Roman" w:cs="Times New Roman"/>
          <w:sz w:val="28"/>
          <w:szCs w:val="28"/>
        </w:rPr>
        <w:t xml:space="preserve"> принятия решения о самороспуске, при этом решение о самороспуске принимается не менее не менее двух третей голосов от числа членов Совета ТОС. </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w:t>
      </w:r>
      <w:r w:rsidRPr="006F2BED">
        <w:rPr>
          <w:rFonts w:ascii="Times New Roman" w:hAnsi="Times New Roman" w:cs="Times New Roman"/>
          <w:sz w:val="28"/>
          <w:szCs w:val="28"/>
        </w:rPr>
        <w:lastRenderedPageBreak/>
        <w:t>полномочий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3.1. Полномочия председателя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осуществляет общее руководство деятельностью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созывает заседания Совета ТОС, доводит до сведения членов Совета ТОС и населения время и место их проведения, а также проект повестки дня;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осуществляет руководство подготовкой заседаний Совета ТОС и вопросов, выносимых на рассмотрение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5) ведет заседание Совета ТОС в </w:t>
      </w:r>
      <w:proofErr w:type="gramStart"/>
      <w:r w:rsidRPr="006F2BED">
        <w:rPr>
          <w:rFonts w:ascii="Times New Roman" w:hAnsi="Times New Roman" w:cs="Times New Roman"/>
          <w:sz w:val="28"/>
          <w:szCs w:val="28"/>
        </w:rPr>
        <w:t>соответствии</w:t>
      </w:r>
      <w:proofErr w:type="gramEnd"/>
      <w:r w:rsidRPr="006F2BED">
        <w:rPr>
          <w:rFonts w:ascii="Times New Roman" w:hAnsi="Times New Roman" w:cs="Times New Roman"/>
          <w:sz w:val="28"/>
          <w:szCs w:val="28"/>
        </w:rPr>
        <w:t xml:space="preserve"> с установленным на заседании регламентом;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докладывает Совету ТОС о положении дел на подведомственной территории;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7) подписывает решения, протоколы заседаний Совета ТОС совместно с секретарем заседаний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8) </w:t>
      </w:r>
      <w:proofErr w:type="gramStart"/>
      <w:r w:rsidRPr="006F2BED">
        <w:rPr>
          <w:rFonts w:ascii="Times New Roman" w:hAnsi="Times New Roman" w:cs="Times New Roman"/>
          <w:sz w:val="28"/>
          <w:szCs w:val="28"/>
        </w:rPr>
        <w:t>организует и контролирует</w:t>
      </w:r>
      <w:proofErr w:type="gramEnd"/>
      <w:r w:rsidRPr="006F2BED">
        <w:rPr>
          <w:rFonts w:ascii="Times New Roman" w:hAnsi="Times New Roman" w:cs="Times New Roman"/>
          <w:sz w:val="28"/>
          <w:szCs w:val="28"/>
        </w:rPr>
        <w:t xml:space="preserve"> выполнение решений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9) организует прием граждан, рассмотрение их обращений, заявлений и жалоб, принятие по ним решений;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10) по согласованию с Советом ТОС заключает договоры от имени ТОС, утверждает смету расходов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11) является распорядителем финансов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3.2. Председатель Совета ТОС подотчетен собранию (конференции) граждан и Совету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3.4. Полномочия председателя Совет ТОС досрочно прекращаются в </w:t>
      </w:r>
      <w:proofErr w:type="gramStart"/>
      <w:r w:rsidRPr="006F2BED">
        <w:rPr>
          <w:rFonts w:ascii="Times New Roman" w:hAnsi="Times New Roman" w:cs="Times New Roman"/>
          <w:sz w:val="28"/>
          <w:szCs w:val="28"/>
        </w:rPr>
        <w:t>случаях</w:t>
      </w:r>
      <w:proofErr w:type="gramEnd"/>
      <w:r w:rsidRPr="006F2BED">
        <w:rPr>
          <w:rFonts w:ascii="Times New Roman" w:hAnsi="Times New Roman" w:cs="Times New Roman"/>
          <w:sz w:val="28"/>
          <w:szCs w:val="28"/>
        </w:rPr>
        <w:t>:</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подачи и удовлетворения личного заявления о прекращении полномочий;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смерти;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решения общего собрания (конференции) граждан - членов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вступления в силу обвинительного приговора суда в </w:t>
      </w:r>
      <w:proofErr w:type="gramStart"/>
      <w:r w:rsidRPr="006F2BED">
        <w:rPr>
          <w:rFonts w:ascii="Times New Roman" w:hAnsi="Times New Roman" w:cs="Times New Roman"/>
          <w:sz w:val="28"/>
          <w:szCs w:val="28"/>
        </w:rPr>
        <w:t>отношении</w:t>
      </w:r>
      <w:proofErr w:type="gramEnd"/>
      <w:r w:rsidRPr="006F2BED">
        <w:rPr>
          <w:rFonts w:ascii="Times New Roman" w:hAnsi="Times New Roman" w:cs="Times New Roman"/>
          <w:sz w:val="28"/>
          <w:szCs w:val="28"/>
        </w:rPr>
        <w:t xml:space="preserve"> председателя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по иным основаниям, предусмотренным действующим законодательством и настоящим уставом.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3.5. Выборы председателя Совета ТОС производятся не позднее одного месяца со дня прекращения полномочий.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3.6. Для ведения текущей работы из числа членов Совета ТОС на его </w:t>
      </w:r>
      <w:proofErr w:type="gramStart"/>
      <w:r w:rsidRPr="006F2BED">
        <w:rPr>
          <w:rFonts w:ascii="Times New Roman" w:hAnsi="Times New Roman" w:cs="Times New Roman"/>
          <w:sz w:val="28"/>
          <w:szCs w:val="28"/>
        </w:rPr>
        <w:t>первом</w:t>
      </w:r>
      <w:proofErr w:type="gramEnd"/>
      <w:r w:rsidRPr="006F2BED">
        <w:rPr>
          <w:rFonts w:ascii="Times New Roman" w:hAnsi="Times New Roman" w:cs="Times New Roman"/>
          <w:sz w:val="28"/>
          <w:szCs w:val="28"/>
        </w:rPr>
        <w:t xml:space="preserve">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w:t>
      </w:r>
      <w:r w:rsidRPr="006F2BED">
        <w:rPr>
          <w:rFonts w:ascii="Times New Roman" w:hAnsi="Times New Roman" w:cs="Times New Roman"/>
          <w:sz w:val="28"/>
          <w:szCs w:val="28"/>
        </w:rPr>
        <w:lastRenderedPageBreak/>
        <w:t>функции.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4.1. Контрольно-ревизионная комиссия ТОС создается для контроля и проверки финансовой деятельности сроком на 2 года.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4.2. Контрольно-ревизионная комиссия ТОС подотчетна только собранию (конференции)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4.4. Члены контрольно-ревизионной комиссии ТОС не могут являться членами Совета ТОС, уполномоченными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w:t>
      </w:r>
      <w:proofErr w:type="gramStart"/>
      <w:r w:rsidRPr="006F2BED">
        <w:rPr>
          <w:rFonts w:ascii="Times New Roman" w:hAnsi="Times New Roman" w:cs="Times New Roman"/>
          <w:sz w:val="28"/>
          <w:szCs w:val="28"/>
        </w:rPr>
        <w:t>доводятся до членов ТОС и утверждаются</w:t>
      </w:r>
      <w:proofErr w:type="gramEnd"/>
      <w:r w:rsidRPr="006F2BED">
        <w:rPr>
          <w:rFonts w:ascii="Times New Roman" w:hAnsi="Times New Roman" w:cs="Times New Roman"/>
          <w:sz w:val="28"/>
          <w:szCs w:val="28"/>
        </w:rPr>
        <w:t xml:space="preserve"> на общем собрании (конференции)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4.7. Для проверки финансово-хозяйственной деятельности ТОС, совета комиссией могут привлекаться независимые эксперты и аудиторы.</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Основания и виды ответственности определяются действующим законодательством.</w:t>
      </w:r>
    </w:p>
    <w:p w:rsidR="00596F8A" w:rsidRDefault="00596F8A" w:rsidP="000635B6">
      <w:pPr>
        <w:pStyle w:val="ConsPlusNormal"/>
        <w:jc w:val="center"/>
        <w:outlineLvl w:val="1"/>
        <w:rPr>
          <w:rFonts w:ascii="Times New Roman" w:hAnsi="Times New Roman" w:cs="Times New Roman"/>
          <w:sz w:val="28"/>
          <w:szCs w:val="28"/>
        </w:rPr>
      </w:pPr>
    </w:p>
    <w:p w:rsidR="000635B6" w:rsidRPr="002D580D" w:rsidRDefault="000635B6" w:rsidP="000635B6">
      <w:pPr>
        <w:pStyle w:val="ConsPlusNormal"/>
        <w:jc w:val="center"/>
        <w:outlineLvl w:val="1"/>
        <w:rPr>
          <w:rFonts w:ascii="Times New Roman" w:hAnsi="Times New Roman" w:cs="Times New Roman"/>
          <w:sz w:val="28"/>
          <w:szCs w:val="28"/>
        </w:rPr>
      </w:pPr>
      <w:r w:rsidRPr="002D580D">
        <w:rPr>
          <w:rFonts w:ascii="Times New Roman" w:hAnsi="Times New Roman" w:cs="Times New Roman"/>
          <w:sz w:val="28"/>
          <w:szCs w:val="28"/>
        </w:rPr>
        <w:t xml:space="preserve">5. Порядок избрания делегатов конференции граждан </w:t>
      </w:r>
    </w:p>
    <w:p w:rsidR="000635B6" w:rsidRPr="006F2BED" w:rsidRDefault="000635B6" w:rsidP="000635B6">
      <w:pPr>
        <w:pStyle w:val="ConsPlusNormal"/>
        <w:ind w:firstLine="709"/>
        <w:jc w:val="both"/>
        <w:outlineLvl w:val="1"/>
        <w:rPr>
          <w:rFonts w:ascii="Times New Roman" w:hAnsi="Times New Roman" w:cs="Times New Roman"/>
          <w:b/>
          <w:sz w:val="28"/>
          <w:szCs w:val="28"/>
        </w:rPr>
      </w:pP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 xml:space="preserve">1. Для избрания делегатов конференции граждан в целях учреждения ТОС инициативная группа </w:t>
      </w:r>
      <w:proofErr w:type="gramStart"/>
      <w:r w:rsidRPr="006F2BED">
        <w:rPr>
          <w:rFonts w:ascii="Times New Roman" w:hAnsi="Times New Roman" w:cs="Times New Roman"/>
          <w:sz w:val="28"/>
          <w:szCs w:val="28"/>
        </w:rPr>
        <w:t>организует и проводит</w:t>
      </w:r>
      <w:proofErr w:type="gramEnd"/>
      <w:r w:rsidRPr="006F2BED">
        <w:rPr>
          <w:rFonts w:ascii="Times New Roman" w:hAnsi="Times New Roman" w:cs="Times New Roman"/>
          <w:sz w:val="28"/>
          <w:szCs w:val="28"/>
        </w:rPr>
        <w:t xml:space="preserve">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1) дата, время и место проведения регистрации участников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2) дата, время и место проведения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3) фамилия, имя и отчество председателя и секретаря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 xml:space="preserve">4) общее количество граждан, </w:t>
      </w:r>
      <w:proofErr w:type="gramStart"/>
      <w:r w:rsidRPr="006F2BED">
        <w:rPr>
          <w:rFonts w:ascii="Times New Roman" w:hAnsi="Times New Roman" w:cs="Times New Roman"/>
          <w:sz w:val="28"/>
          <w:szCs w:val="28"/>
        </w:rPr>
        <w:t>принявших</w:t>
      </w:r>
      <w:proofErr w:type="gramEnd"/>
      <w:r w:rsidRPr="006F2BED">
        <w:rPr>
          <w:rFonts w:ascii="Times New Roman" w:hAnsi="Times New Roman" w:cs="Times New Roman"/>
          <w:sz w:val="28"/>
          <w:szCs w:val="28"/>
        </w:rPr>
        <w:t xml:space="preserve"> участие в собрании;</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5) повестка дня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lastRenderedPageBreak/>
        <w:t>6) результаты голосования по вопросам повестки дня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 xml:space="preserve">7) принятые на </w:t>
      </w:r>
      <w:proofErr w:type="gramStart"/>
      <w:r w:rsidRPr="006F2BED">
        <w:rPr>
          <w:rFonts w:ascii="Times New Roman" w:hAnsi="Times New Roman" w:cs="Times New Roman"/>
          <w:sz w:val="28"/>
          <w:szCs w:val="28"/>
        </w:rPr>
        <w:t>собрании</w:t>
      </w:r>
      <w:proofErr w:type="gramEnd"/>
      <w:r w:rsidRPr="006F2BED">
        <w:rPr>
          <w:rFonts w:ascii="Times New Roman" w:hAnsi="Times New Roman" w:cs="Times New Roman"/>
          <w:sz w:val="28"/>
          <w:szCs w:val="28"/>
        </w:rPr>
        <w:t xml:space="preserve"> решения.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Протокол подписывается председателем и секретарем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 xml:space="preserve">К протоколу собрания прилагается список граждан, проживающих в </w:t>
      </w:r>
      <w:proofErr w:type="gramStart"/>
      <w:r w:rsidRPr="006F2BED">
        <w:rPr>
          <w:rFonts w:ascii="Times New Roman" w:hAnsi="Times New Roman" w:cs="Times New Roman"/>
          <w:sz w:val="28"/>
          <w:szCs w:val="28"/>
        </w:rPr>
        <w:t>границах</w:t>
      </w:r>
      <w:proofErr w:type="gramEnd"/>
      <w:r w:rsidRPr="006F2BED">
        <w:rPr>
          <w:rFonts w:ascii="Times New Roman" w:hAnsi="Times New Roman" w:cs="Times New Roman"/>
          <w:sz w:val="28"/>
          <w:szCs w:val="28"/>
        </w:rPr>
        <w:t xml:space="preserve"> территории, на которой учреждается ТОС, принявших участие в собрании по избранию делегатов конференции граждан, в котором указываются: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1) дата, время и место проведения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2) фамилия, имя и отчество участников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 xml:space="preserve">3) адрес места жительства, указанный в </w:t>
      </w:r>
      <w:proofErr w:type="gramStart"/>
      <w:r w:rsidRPr="006F2BED">
        <w:rPr>
          <w:rFonts w:ascii="Times New Roman" w:hAnsi="Times New Roman" w:cs="Times New Roman"/>
          <w:sz w:val="28"/>
          <w:szCs w:val="28"/>
        </w:rPr>
        <w:t>паспорте</w:t>
      </w:r>
      <w:proofErr w:type="gramEnd"/>
      <w:r w:rsidRPr="006F2BED">
        <w:rPr>
          <w:rFonts w:ascii="Times New Roman" w:hAnsi="Times New Roman" w:cs="Times New Roman"/>
          <w:sz w:val="28"/>
          <w:szCs w:val="28"/>
        </w:rPr>
        <w:t xml:space="preserve"> или документе, заменяющем паспорт гражданина;</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4) серия и номер паспорта или документа, заменяющего паспорт гражданина;</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5) дата внесения подписи;</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6) подпись гражданина.</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Указанный список граждан заверяется подписями председателя и секретаря собрания.</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 xml:space="preserve">4. Инициативная группа в </w:t>
      </w:r>
      <w:proofErr w:type="gramStart"/>
      <w:r w:rsidRPr="006F2BED">
        <w:rPr>
          <w:rFonts w:ascii="Times New Roman" w:hAnsi="Times New Roman" w:cs="Times New Roman"/>
          <w:sz w:val="28"/>
          <w:szCs w:val="28"/>
        </w:rPr>
        <w:t>целях</w:t>
      </w:r>
      <w:proofErr w:type="gramEnd"/>
      <w:r w:rsidRPr="006F2BED">
        <w:rPr>
          <w:rFonts w:ascii="Times New Roman" w:hAnsi="Times New Roman" w:cs="Times New Roman"/>
          <w:sz w:val="28"/>
          <w:szCs w:val="28"/>
        </w:rPr>
        <w:t xml:space="preserve">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0635B6" w:rsidRPr="006F2BED" w:rsidRDefault="000635B6" w:rsidP="000635B6">
      <w:pPr>
        <w:pStyle w:val="ConsPlusNormal"/>
        <w:ind w:firstLine="709"/>
        <w:jc w:val="both"/>
        <w:outlineLvl w:val="1"/>
        <w:rPr>
          <w:rFonts w:ascii="Times New Roman" w:hAnsi="Times New Roman" w:cs="Times New Roman"/>
          <w:sz w:val="28"/>
          <w:szCs w:val="28"/>
        </w:rPr>
      </w:pPr>
      <w:r w:rsidRPr="006F2BED">
        <w:rPr>
          <w:rFonts w:ascii="Times New Roman" w:hAnsi="Times New Roman" w:cs="Times New Roman"/>
          <w:sz w:val="28"/>
          <w:szCs w:val="28"/>
        </w:rPr>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0635B6" w:rsidRPr="006F2BED" w:rsidRDefault="000635B6" w:rsidP="000635B6">
      <w:pPr>
        <w:pStyle w:val="ConsPlusNormal"/>
        <w:ind w:firstLine="709"/>
        <w:jc w:val="center"/>
        <w:outlineLvl w:val="1"/>
        <w:rPr>
          <w:rFonts w:ascii="Times New Roman" w:hAnsi="Times New Roman" w:cs="Times New Roman"/>
          <w:sz w:val="28"/>
          <w:szCs w:val="28"/>
        </w:rPr>
      </w:pPr>
    </w:p>
    <w:p w:rsidR="000635B6" w:rsidRPr="002D580D" w:rsidRDefault="000635B6" w:rsidP="000635B6">
      <w:pPr>
        <w:pStyle w:val="ConsPlusNormal"/>
        <w:ind w:firstLine="709"/>
        <w:jc w:val="center"/>
        <w:outlineLvl w:val="1"/>
        <w:rPr>
          <w:rFonts w:ascii="Times New Roman" w:hAnsi="Times New Roman" w:cs="Times New Roman"/>
          <w:sz w:val="28"/>
          <w:szCs w:val="28"/>
        </w:rPr>
      </w:pPr>
      <w:r w:rsidRPr="002D580D">
        <w:rPr>
          <w:rFonts w:ascii="Times New Roman" w:hAnsi="Times New Roman" w:cs="Times New Roman"/>
          <w:sz w:val="28"/>
          <w:szCs w:val="28"/>
        </w:rPr>
        <w:t>6. Избрание органов ТОС</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 Органы ТОС избираются на собрании или конференции граждан, </w:t>
      </w:r>
      <w:proofErr w:type="gramStart"/>
      <w:r w:rsidRPr="006F2BED">
        <w:rPr>
          <w:rFonts w:ascii="Times New Roman" w:hAnsi="Times New Roman" w:cs="Times New Roman"/>
          <w:sz w:val="28"/>
          <w:szCs w:val="28"/>
        </w:rPr>
        <w:t>проживающих</w:t>
      </w:r>
      <w:proofErr w:type="gramEnd"/>
      <w:r w:rsidRPr="006F2BED">
        <w:rPr>
          <w:rFonts w:ascii="Times New Roman" w:hAnsi="Times New Roman" w:cs="Times New Roman"/>
          <w:sz w:val="28"/>
          <w:szCs w:val="28"/>
        </w:rPr>
        <w:t xml:space="preserve"> на соответствующей территории.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 Выборы в органы ТОС назначаются инициативной группой граждан, проживающих на соответствующих </w:t>
      </w:r>
      <w:proofErr w:type="gramStart"/>
      <w:r w:rsidRPr="006F2BED">
        <w:rPr>
          <w:rFonts w:ascii="Times New Roman" w:hAnsi="Times New Roman" w:cs="Times New Roman"/>
          <w:sz w:val="28"/>
          <w:szCs w:val="28"/>
        </w:rPr>
        <w:t>территориях</w:t>
      </w:r>
      <w:proofErr w:type="gramEnd"/>
      <w:r w:rsidRPr="006F2BED">
        <w:rPr>
          <w:rFonts w:ascii="Times New Roman" w:hAnsi="Times New Roman" w:cs="Times New Roman"/>
          <w:sz w:val="28"/>
          <w:szCs w:val="28"/>
        </w:rPr>
        <w:t>, в следующих случаях:</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при формировании органов ТОС на соответствующей территории впервые;</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 по </w:t>
      </w:r>
      <w:proofErr w:type="gramStart"/>
      <w:r w:rsidRPr="006F2BED">
        <w:rPr>
          <w:rFonts w:ascii="Times New Roman" w:hAnsi="Times New Roman" w:cs="Times New Roman"/>
          <w:sz w:val="28"/>
          <w:szCs w:val="28"/>
        </w:rPr>
        <w:t>истечении</w:t>
      </w:r>
      <w:proofErr w:type="gramEnd"/>
      <w:r w:rsidRPr="006F2BED">
        <w:rPr>
          <w:rFonts w:ascii="Times New Roman" w:hAnsi="Times New Roman" w:cs="Times New Roman"/>
          <w:sz w:val="28"/>
          <w:szCs w:val="28"/>
        </w:rPr>
        <w:t xml:space="preserve"> срока полномочий ранее выбранных органов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досрочного прекращения полномочий ранее выбранных органов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3. В случае формирования органов ТОС на соответствующей территории </w:t>
      </w:r>
      <w:r w:rsidRPr="006F2BED">
        <w:rPr>
          <w:rFonts w:ascii="Times New Roman" w:hAnsi="Times New Roman" w:cs="Times New Roman"/>
          <w:sz w:val="28"/>
          <w:szCs w:val="28"/>
        </w:rPr>
        <w:lastRenderedPageBreak/>
        <w:t xml:space="preserve">впервые выборы в органы ТОС должны быть назначены не позднее через месяц со дня вступления в силу решения Собрания депутатов </w:t>
      </w:r>
      <w:r w:rsidR="002C2C2E">
        <w:rPr>
          <w:rFonts w:ascii="Times New Roman" w:hAnsi="Times New Roman" w:cs="Times New Roman"/>
          <w:sz w:val="28"/>
          <w:szCs w:val="28"/>
        </w:rPr>
        <w:t>Дубовского</w:t>
      </w:r>
      <w:r w:rsidRPr="006F2BED">
        <w:rPr>
          <w:rFonts w:ascii="Times New Roman" w:hAnsi="Times New Roman" w:cs="Times New Roman"/>
          <w:sz w:val="28"/>
          <w:szCs w:val="28"/>
        </w:rPr>
        <w:t xml:space="preserve"> сельского поселения об установлении границ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4. В случае досрочного прекращения полномочий органов ТОС выборы назначаются не позднее месяца со дня досрочного прекращения полномочий органов ТОС. </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Выборы должны быть проведены не позднее чем через месяц со дня их назначения.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6.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w:t>
      </w:r>
      <w:proofErr w:type="gramStart"/>
      <w:r w:rsidRPr="006F2BED">
        <w:rPr>
          <w:rFonts w:ascii="Times New Roman" w:hAnsi="Times New Roman" w:cs="Times New Roman"/>
          <w:sz w:val="28"/>
          <w:szCs w:val="28"/>
        </w:rPr>
        <w:t>позднее</w:t>
      </w:r>
      <w:proofErr w:type="gramEnd"/>
      <w:r w:rsidRPr="006F2BED">
        <w:rPr>
          <w:rFonts w:ascii="Times New Roman" w:hAnsi="Times New Roman" w:cs="Times New Roman"/>
          <w:sz w:val="28"/>
          <w:szCs w:val="28"/>
        </w:rPr>
        <w:t xml:space="preserve"> чем за месяц до дня выборов. </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7. Численный состав органа ТОС определяется жителями соответствующей территории самостоятельно на собрании или конференции, но не может быть менее трех человек.</w:t>
      </w:r>
    </w:p>
    <w:p w:rsidR="000635B6" w:rsidRPr="006F2BED" w:rsidRDefault="000635B6" w:rsidP="000635B6">
      <w:pPr>
        <w:pStyle w:val="ConsPlusNormal"/>
        <w:ind w:firstLine="709"/>
        <w:jc w:val="both"/>
        <w:rPr>
          <w:rFonts w:ascii="Times New Roman" w:hAnsi="Times New Roman" w:cs="Times New Roman"/>
          <w:sz w:val="28"/>
          <w:szCs w:val="28"/>
        </w:rPr>
      </w:pPr>
      <w:bookmarkStart w:id="0" w:name="Par243"/>
      <w:bookmarkEnd w:id="0"/>
      <w:r w:rsidRPr="006F2BED">
        <w:rPr>
          <w:rFonts w:ascii="Times New Roman" w:hAnsi="Times New Roman" w:cs="Times New Roman"/>
          <w:sz w:val="28"/>
          <w:szCs w:val="28"/>
        </w:rPr>
        <w:t>8.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9. Не имеют права избирать и быть избранными граждане, признанные судом недееспособными, или граждане, содержащиеся в </w:t>
      </w:r>
      <w:proofErr w:type="gramStart"/>
      <w:r w:rsidRPr="006F2BED">
        <w:rPr>
          <w:rFonts w:ascii="Times New Roman" w:hAnsi="Times New Roman" w:cs="Times New Roman"/>
          <w:sz w:val="28"/>
          <w:szCs w:val="28"/>
        </w:rPr>
        <w:t>местах</w:t>
      </w:r>
      <w:proofErr w:type="gramEnd"/>
      <w:r w:rsidRPr="006F2BED">
        <w:rPr>
          <w:rFonts w:ascii="Times New Roman" w:hAnsi="Times New Roman" w:cs="Times New Roman"/>
          <w:sz w:val="28"/>
          <w:szCs w:val="28"/>
        </w:rPr>
        <w:t xml:space="preserve"> лишения свободы по решению суда.</w:t>
      </w:r>
    </w:p>
    <w:p w:rsidR="000635B6" w:rsidRPr="006F2BED" w:rsidRDefault="000635B6" w:rsidP="000635B6">
      <w:pPr>
        <w:pStyle w:val="ConsPlusNormal"/>
        <w:ind w:firstLine="709"/>
        <w:jc w:val="center"/>
        <w:outlineLvl w:val="1"/>
        <w:rPr>
          <w:rFonts w:ascii="Times New Roman" w:hAnsi="Times New Roman" w:cs="Times New Roman"/>
          <w:sz w:val="28"/>
          <w:szCs w:val="28"/>
        </w:rPr>
      </w:pPr>
    </w:p>
    <w:p w:rsidR="000635B6" w:rsidRPr="002D580D" w:rsidRDefault="000635B6" w:rsidP="000635B6">
      <w:pPr>
        <w:pStyle w:val="ConsPlusNormal"/>
        <w:ind w:firstLine="709"/>
        <w:jc w:val="center"/>
        <w:outlineLvl w:val="1"/>
        <w:rPr>
          <w:rFonts w:ascii="Times New Roman" w:hAnsi="Times New Roman" w:cs="Times New Roman"/>
          <w:sz w:val="28"/>
          <w:szCs w:val="28"/>
        </w:rPr>
      </w:pPr>
      <w:r w:rsidRPr="002D580D">
        <w:rPr>
          <w:rFonts w:ascii="Times New Roman" w:hAnsi="Times New Roman" w:cs="Times New Roman"/>
          <w:sz w:val="28"/>
          <w:szCs w:val="28"/>
        </w:rPr>
        <w:t>7. Подписной лист по выборам делегата</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 По инициативе жителей, от которых выдвигается делегат на конференцию, в </w:t>
      </w:r>
      <w:proofErr w:type="gramStart"/>
      <w:r w:rsidRPr="006F2BED">
        <w:rPr>
          <w:rFonts w:ascii="Times New Roman" w:hAnsi="Times New Roman" w:cs="Times New Roman"/>
          <w:sz w:val="28"/>
          <w:szCs w:val="28"/>
        </w:rPr>
        <w:t>соответствии</w:t>
      </w:r>
      <w:proofErr w:type="gramEnd"/>
      <w:r w:rsidRPr="006F2BED">
        <w:rPr>
          <w:rFonts w:ascii="Times New Roman" w:hAnsi="Times New Roman" w:cs="Times New Roman"/>
          <w:sz w:val="28"/>
          <w:szCs w:val="28"/>
        </w:rPr>
        <w:t xml:space="preserve">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w:t>
      </w:r>
      <w:proofErr w:type="gramStart"/>
      <w:r w:rsidRPr="006F2BED">
        <w:rPr>
          <w:rFonts w:ascii="Times New Roman" w:hAnsi="Times New Roman" w:cs="Times New Roman"/>
          <w:sz w:val="28"/>
          <w:szCs w:val="28"/>
        </w:rPr>
        <w:t>листе</w:t>
      </w:r>
      <w:proofErr w:type="gramEnd"/>
      <w:r w:rsidRPr="006F2BED">
        <w:rPr>
          <w:rFonts w:ascii="Times New Roman" w:hAnsi="Times New Roman" w:cs="Times New Roman"/>
          <w:sz w:val="28"/>
          <w:szCs w:val="28"/>
        </w:rPr>
        <w:t>. Если жители выдвигают альтернативную кандидатуру, то заполняется другой подписной лист.</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Житель вправе ставить свою подпись только за одного делегата.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Подписной лист заверяется лицом, собравшим подписи.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Делегат считается избранным, если получил поддержку 2/3 жителей от установленной нормы представительства.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7. На конференции вправе присутствовать представители органов местного самоуправления и иные граждане.</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lastRenderedPageBreak/>
        <w:t xml:space="preserve">8. При проведении выборов на общем собрании, конференции избирается президиум в количестве не менее трех человек, из числа которых </w:t>
      </w:r>
      <w:proofErr w:type="gramStart"/>
      <w:r w:rsidRPr="006F2BED">
        <w:rPr>
          <w:rFonts w:ascii="Times New Roman" w:hAnsi="Times New Roman" w:cs="Times New Roman"/>
          <w:sz w:val="28"/>
          <w:szCs w:val="28"/>
        </w:rPr>
        <w:t>избираются</w:t>
      </w:r>
      <w:proofErr w:type="gramEnd"/>
      <w:r w:rsidRPr="006F2BED">
        <w:rPr>
          <w:rFonts w:ascii="Times New Roman" w:hAnsi="Times New Roman" w:cs="Times New Roman"/>
          <w:sz w:val="28"/>
          <w:szCs w:val="28"/>
        </w:rPr>
        <w:t xml:space="preserve"> председательствующий и секретарь собрания, конференции. Президиум организует голосование по выборам членов органа ТОС.</w:t>
      </w:r>
    </w:p>
    <w:p w:rsidR="000635B6" w:rsidRPr="006F2BED" w:rsidRDefault="000635B6" w:rsidP="00596F8A">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6F2BED">
          <w:rPr>
            <w:rFonts w:ascii="Times New Roman" w:hAnsi="Times New Roman" w:cs="Times New Roman"/>
            <w:color w:val="000000"/>
            <w:sz w:val="28"/>
            <w:szCs w:val="28"/>
          </w:rPr>
          <w:t xml:space="preserve">части 9 статьи </w:t>
        </w:r>
      </w:hyperlink>
      <w:r w:rsidRPr="006F2BED">
        <w:rPr>
          <w:rFonts w:ascii="Times New Roman" w:hAnsi="Times New Roman" w:cs="Times New Roman"/>
          <w:color w:val="000000"/>
          <w:sz w:val="28"/>
          <w:szCs w:val="28"/>
        </w:rPr>
        <w:t>6</w:t>
      </w:r>
      <w:r w:rsidRPr="006F2BED">
        <w:rPr>
          <w:rFonts w:ascii="Times New Roman" w:hAnsi="Times New Roman" w:cs="Times New Roman"/>
          <w:sz w:val="28"/>
          <w:szCs w:val="28"/>
        </w:rPr>
        <w:t xml:space="preserve"> настоящего устава.</w:t>
      </w:r>
    </w:p>
    <w:p w:rsidR="000635B6" w:rsidRPr="002D580D" w:rsidRDefault="000635B6" w:rsidP="000635B6">
      <w:pPr>
        <w:pStyle w:val="ConsPlusNormal"/>
        <w:ind w:firstLine="709"/>
        <w:jc w:val="center"/>
        <w:outlineLvl w:val="1"/>
        <w:rPr>
          <w:rFonts w:ascii="Times New Roman" w:hAnsi="Times New Roman" w:cs="Times New Roman"/>
          <w:sz w:val="28"/>
          <w:szCs w:val="28"/>
        </w:rPr>
      </w:pPr>
      <w:r w:rsidRPr="002D580D">
        <w:rPr>
          <w:rFonts w:ascii="Times New Roman" w:hAnsi="Times New Roman" w:cs="Times New Roman"/>
          <w:sz w:val="28"/>
          <w:szCs w:val="28"/>
        </w:rPr>
        <w:t>8. Голосование по выборам в орган ТОС</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 Каждый присутствующий на </w:t>
      </w:r>
      <w:proofErr w:type="gramStart"/>
      <w:r w:rsidRPr="006F2BED">
        <w:rPr>
          <w:rFonts w:ascii="Times New Roman" w:hAnsi="Times New Roman" w:cs="Times New Roman"/>
          <w:sz w:val="28"/>
          <w:szCs w:val="28"/>
        </w:rPr>
        <w:t>собрании</w:t>
      </w:r>
      <w:proofErr w:type="gramEnd"/>
      <w:r w:rsidRPr="006F2BED">
        <w:rPr>
          <w:rFonts w:ascii="Times New Roman" w:hAnsi="Times New Roman" w:cs="Times New Roman"/>
          <w:sz w:val="28"/>
          <w:szCs w:val="28"/>
        </w:rPr>
        <w:t xml:space="preserve">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w:t>
      </w:r>
      <w:proofErr w:type="gramStart"/>
      <w:r w:rsidRPr="006F2BED">
        <w:rPr>
          <w:rFonts w:ascii="Times New Roman" w:hAnsi="Times New Roman" w:cs="Times New Roman"/>
          <w:sz w:val="28"/>
          <w:szCs w:val="28"/>
        </w:rPr>
        <w:t>количестве</w:t>
      </w:r>
      <w:proofErr w:type="gramEnd"/>
      <w:r w:rsidRPr="006F2BED">
        <w:rPr>
          <w:rFonts w:ascii="Times New Roman" w:hAnsi="Times New Roman" w:cs="Times New Roman"/>
          <w:sz w:val="28"/>
          <w:szCs w:val="28"/>
        </w:rPr>
        <w:t>,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0635B6" w:rsidRPr="006F2BED" w:rsidRDefault="000635B6" w:rsidP="000635B6">
      <w:pPr>
        <w:pStyle w:val="ConsPlusNormal"/>
        <w:ind w:firstLine="709"/>
        <w:jc w:val="both"/>
        <w:rPr>
          <w:rFonts w:ascii="Times New Roman" w:hAnsi="Times New Roman" w:cs="Times New Roman"/>
          <w:sz w:val="28"/>
          <w:szCs w:val="28"/>
        </w:rPr>
      </w:pPr>
      <w:bookmarkStart w:id="1" w:name="Par267"/>
      <w:bookmarkEnd w:id="1"/>
      <w:r w:rsidRPr="006F2BED">
        <w:rPr>
          <w:rFonts w:ascii="Times New Roman" w:hAnsi="Times New Roman" w:cs="Times New Roman"/>
          <w:sz w:val="28"/>
          <w:szCs w:val="28"/>
        </w:rPr>
        <w:t xml:space="preserve">5. Избранными в состав органа ТОС считаются граждане, получившие большинство голосов </w:t>
      </w:r>
      <w:proofErr w:type="gramStart"/>
      <w:r w:rsidRPr="006F2BED">
        <w:rPr>
          <w:rFonts w:ascii="Times New Roman" w:hAnsi="Times New Roman" w:cs="Times New Roman"/>
          <w:sz w:val="28"/>
          <w:szCs w:val="28"/>
        </w:rPr>
        <w:t>от</w:t>
      </w:r>
      <w:proofErr w:type="gramEnd"/>
      <w:r w:rsidRPr="006F2BED">
        <w:rPr>
          <w:rFonts w:ascii="Times New Roman" w:hAnsi="Times New Roman" w:cs="Times New Roman"/>
          <w:sz w:val="28"/>
          <w:szCs w:val="28"/>
        </w:rPr>
        <w:t xml:space="preserve"> принявших участие в голосовании.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0635B6" w:rsidRPr="006F2BED" w:rsidRDefault="000635B6" w:rsidP="000635B6">
      <w:pPr>
        <w:pStyle w:val="ConsPlusNormal"/>
        <w:ind w:firstLine="709"/>
        <w:jc w:val="both"/>
        <w:rPr>
          <w:rFonts w:ascii="Times New Roman" w:hAnsi="Times New Roman" w:cs="Times New Roman"/>
          <w:sz w:val="28"/>
          <w:szCs w:val="28"/>
        </w:rPr>
      </w:pPr>
      <w:bookmarkStart w:id="2" w:name="Par277"/>
      <w:bookmarkEnd w:id="2"/>
      <w:r w:rsidRPr="006F2BED">
        <w:rPr>
          <w:rFonts w:ascii="Times New Roman" w:hAnsi="Times New Roman" w:cs="Times New Roman"/>
          <w:sz w:val="28"/>
          <w:szCs w:val="28"/>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8. Результаты выборов председателя заносятся в протокол.</w:t>
      </w:r>
    </w:p>
    <w:p w:rsidR="000635B6" w:rsidRPr="006F2BED" w:rsidRDefault="000635B6" w:rsidP="000635B6">
      <w:pPr>
        <w:pStyle w:val="ConsPlusNormal"/>
        <w:ind w:firstLine="709"/>
        <w:jc w:val="both"/>
        <w:rPr>
          <w:rFonts w:ascii="Times New Roman" w:hAnsi="Times New Roman" w:cs="Times New Roman"/>
          <w:b/>
          <w:sz w:val="28"/>
          <w:szCs w:val="28"/>
        </w:rPr>
      </w:pPr>
    </w:p>
    <w:p w:rsidR="000635B6" w:rsidRPr="002D580D" w:rsidRDefault="000635B6" w:rsidP="000635B6">
      <w:pPr>
        <w:pStyle w:val="ConsPlusNormal"/>
        <w:ind w:firstLine="709"/>
        <w:jc w:val="center"/>
        <w:outlineLvl w:val="1"/>
        <w:rPr>
          <w:rFonts w:ascii="Times New Roman" w:hAnsi="Times New Roman" w:cs="Times New Roman"/>
          <w:sz w:val="28"/>
          <w:szCs w:val="28"/>
        </w:rPr>
      </w:pPr>
      <w:r w:rsidRPr="002D580D">
        <w:rPr>
          <w:rFonts w:ascii="Times New Roman" w:hAnsi="Times New Roman" w:cs="Times New Roman"/>
          <w:sz w:val="28"/>
          <w:szCs w:val="28"/>
        </w:rPr>
        <w:t>9. Собственность и финансовые ресурсы ТОС</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1. </w:t>
      </w:r>
      <w:proofErr w:type="gramStart"/>
      <w:r w:rsidRPr="006F2BED">
        <w:rPr>
          <w:rFonts w:ascii="Times New Roman" w:hAnsi="Times New Roman" w:cs="Times New Roman"/>
          <w:sz w:val="28"/>
          <w:szCs w:val="28"/>
        </w:rPr>
        <w:t xml:space="preserve">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w:t>
      </w:r>
      <w:r w:rsidRPr="006F2BED">
        <w:rPr>
          <w:rFonts w:ascii="Times New Roman" w:hAnsi="Times New Roman" w:cs="Times New Roman"/>
          <w:sz w:val="28"/>
          <w:szCs w:val="28"/>
        </w:rPr>
        <w:lastRenderedPageBreak/>
        <w:t>переданное органами местного самоуправления в обеспечение деятельности ТОС.</w:t>
      </w:r>
      <w:proofErr w:type="gramEnd"/>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ТОС может иметь в собственности или в бессрочном пользовании земельные участки.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2. Источниками формирования имущества ТОС в денежной и иных формах являются:</w:t>
      </w:r>
    </w:p>
    <w:p w:rsidR="000635B6" w:rsidRPr="006F2BED" w:rsidRDefault="000635B6" w:rsidP="000635B6">
      <w:pPr>
        <w:pStyle w:val="ConsPlusNormal"/>
        <w:ind w:firstLine="709"/>
        <w:jc w:val="both"/>
        <w:rPr>
          <w:rFonts w:ascii="Times New Roman" w:hAnsi="Times New Roman" w:cs="Times New Roman"/>
          <w:sz w:val="28"/>
          <w:szCs w:val="28"/>
        </w:rPr>
      </w:pPr>
      <w:proofErr w:type="gramStart"/>
      <w:r w:rsidRPr="006F2BED">
        <w:rPr>
          <w:rFonts w:ascii="Times New Roman" w:hAnsi="Times New Roman" w:cs="Times New Roman"/>
          <w:sz w:val="28"/>
          <w:szCs w:val="28"/>
        </w:rPr>
        <w:t>1) добровольные имущественные взносы и пожертвования предприятий, учреждений, организаций, граждан;</w:t>
      </w:r>
      <w:proofErr w:type="gramEnd"/>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2) средства бюджета муниципального образования, передаваемые органам ТОС для осуществления на договорных </w:t>
      </w:r>
      <w:proofErr w:type="gramStart"/>
      <w:r w:rsidRPr="006F2BED">
        <w:rPr>
          <w:rFonts w:ascii="Times New Roman" w:hAnsi="Times New Roman" w:cs="Times New Roman"/>
          <w:sz w:val="28"/>
          <w:szCs w:val="28"/>
        </w:rPr>
        <w:t>условиях</w:t>
      </w:r>
      <w:proofErr w:type="gramEnd"/>
      <w:r w:rsidRPr="006F2BED">
        <w:rPr>
          <w:rFonts w:ascii="Times New Roman" w:hAnsi="Times New Roman" w:cs="Times New Roman"/>
          <w:sz w:val="28"/>
          <w:szCs w:val="28"/>
        </w:rPr>
        <w:t xml:space="preserve"> полномочий органов местного самоуправления;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3) </w:t>
      </w:r>
      <w:proofErr w:type="gramStart"/>
      <w:r w:rsidRPr="006F2BED">
        <w:rPr>
          <w:rFonts w:ascii="Times New Roman" w:hAnsi="Times New Roman" w:cs="Times New Roman"/>
          <w:sz w:val="28"/>
          <w:szCs w:val="28"/>
        </w:rPr>
        <w:t>другие</w:t>
      </w:r>
      <w:proofErr w:type="gramEnd"/>
      <w:r w:rsidRPr="006F2BED">
        <w:rPr>
          <w:rFonts w:ascii="Times New Roman" w:hAnsi="Times New Roman" w:cs="Times New Roman"/>
          <w:sz w:val="28"/>
          <w:szCs w:val="28"/>
        </w:rPr>
        <w:t xml:space="preserve"> не запрещенные или не ограниченные законом поступления.</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3. Полученная ТОС прибыль не подлежит распределению между гражданами, участниками ТОС.</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6. Совет использует имеющиеся в </w:t>
      </w:r>
      <w:proofErr w:type="gramStart"/>
      <w:r w:rsidRPr="006F2BED">
        <w:rPr>
          <w:rFonts w:ascii="Times New Roman" w:hAnsi="Times New Roman" w:cs="Times New Roman"/>
          <w:sz w:val="28"/>
          <w:szCs w:val="28"/>
        </w:rPr>
        <w:t>распоряжении</w:t>
      </w:r>
      <w:proofErr w:type="gramEnd"/>
      <w:r w:rsidRPr="006F2BED">
        <w:rPr>
          <w:rFonts w:ascii="Times New Roman" w:hAnsi="Times New Roman" w:cs="Times New Roman"/>
          <w:sz w:val="28"/>
          <w:szCs w:val="28"/>
        </w:rPr>
        <w:t xml:space="preserve">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8. Органы местного самоуправления не несут ответственности по имущественным и финансовым обязательствам ТОС.</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2D580D" w:rsidRDefault="000635B6" w:rsidP="000635B6">
      <w:pPr>
        <w:pStyle w:val="ConsPlusNormal"/>
        <w:ind w:firstLine="709"/>
        <w:jc w:val="center"/>
        <w:outlineLvl w:val="1"/>
        <w:rPr>
          <w:rFonts w:ascii="Times New Roman" w:hAnsi="Times New Roman" w:cs="Times New Roman"/>
          <w:sz w:val="28"/>
          <w:szCs w:val="28"/>
        </w:rPr>
      </w:pPr>
      <w:r w:rsidRPr="002D580D">
        <w:rPr>
          <w:rFonts w:ascii="Times New Roman" w:hAnsi="Times New Roman" w:cs="Times New Roman"/>
          <w:sz w:val="28"/>
          <w:szCs w:val="28"/>
        </w:rPr>
        <w:t>10. Прекращение деятельности ТОС</w:t>
      </w:r>
    </w:p>
    <w:p w:rsidR="000635B6" w:rsidRPr="006F2BED" w:rsidRDefault="000635B6" w:rsidP="000635B6">
      <w:pPr>
        <w:pStyle w:val="ConsPlusNormal"/>
        <w:ind w:firstLine="709"/>
        <w:jc w:val="both"/>
        <w:rPr>
          <w:rFonts w:ascii="Times New Roman" w:hAnsi="Times New Roman" w:cs="Times New Roman"/>
          <w:sz w:val="28"/>
          <w:szCs w:val="28"/>
        </w:rPr>
      </w:pP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 xml:space="preserve">Деятельность ТОС, не являющегося юридическим лицом, прекращается на </w:t>
      </w:r>
      <w:proofErr w:type="gramStart"/>
      <w:r w:rsidRPr="006F2BED">
        <w:rPr>
          <w:rFonts w:ascii="Times New Roman" w:hAnsi="Times New Roman" w:cs="Times New Roman"/>
          <w:sz w:val="28"/>
          <w:szCs w:val="28"/>
        </w:rPr>
        <w:t>основании</w:t>
      </w:r>
      <w:proofErr w:type="gramEnd"/>
      <w:r w:rsidRPr="006F2BED">
        <w:rPr>
          <w:rFonts w:ascii="Times New Roman" w:hAnsi="Times New Roman" w:cs="Times New Roman"/>
          <w:sz w:val="28"/>
          <w:szCs w:val="28"/>
        </w:rPr>
        <w:t xml:space="preserve"> решения собрания или конференции граждан либо на основании решения суда в случае нарушения требований действующего законодательства.</w:t>
      </w:r>
    </w:p>
    <w:p w:rsidR="000635B6" w:rsidRPr="006F2BED" w:rsidRDefault="000635B6" w:rsidP="000635B6">
      <w:pPr>
        <w:pStyle w:val="ConsPlusNormal"/>
        <w:ind w:firstLine="709"/>
        <w:jc w:val="both"/>
        <w:rPr>
          <w:rFonts w:ascii="Times New Roman" w:hAnsi="Times New Roman" w:cs="Times New Roman"/>
          <w:sz w:val="28"/>
          <w:szCs w:val="28"/>
        </w:rPr>
      </w:pPr>
      <w:r w:rsidRPr="006F2BED">
        <w:rPr>
          <w:rFonts w:ascii="Times New Roman" w:hAnsi="Times New Roman" w:cs="Times New Roman"/>
          <w:sz w:val="28"/>
          <w:szCs w:val="28"/>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BD5076" w:rsidRDefault="000635B6" w:rsidP="00596F8A">
      <w:pPr>
        <w:pStyle w:val="ConsPlusNormal"/>
        <w:ind w:firstLine="709"/>
        <w:jc w:val="both"/>
      </w:pPr>
      <w:r w:rsidRPr="006F2BED">
        <w:rPr>
          <w:rFonts w:ascii="Times New Roman" w:hAnsi="Times New Roman" w:cs="Times New Roman"/>
          <w:sz w:val="28"/>
          <w:szCs w:val="28"/>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sectPr w:rsidR="00BD5076" w:rsidSect="00596F8A">
      <w:pgSz w:w="11906" w:h="16838" w:code="9"/>
      <w:pgMar w:top="1134" w:right="991" w:bottom="993" w:left="1418" w:header="709" w:footer="709"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8514D"/>
    <w:multiLevelType w:val="hybridMultilevel"/>
    <w:tmpl w:val="A03EEE06"/>
    <w:lvl w:ilvl="0" w:tplc="E970F2D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compat/>
  <w:rsids>
    <w:rsidRoot w:val="00EF434D"/>
    <w:rsid w:val="00001EF4"/>
    <w:rsid w:val="000568EC"/>
    <w:rsid w:val="000635B6"/>
    <w:rsid w:val="00101DB4"/>
    <w:rsid w:val="001C2D54"/>
    <w:rsid w:val="00233168"/>
    <w:rsid w:val="00263AEA"/>
    <w:rsid w:val="00265DDF"/>
    <w:rsid w:val="002939D8"/>
    <w:rsid w:val="002C2C2E"/>
    <w:rsid w:val="002D03F6"/>
    <w:rsid w:val="003F0725"/>
    <w:rsid w:val="00412549"/>
    <w:rsid w:val="00454513"/>
    <w:rsid w:val="004B1E1D"/>
    <w:rsid w:val="00501B68"/>
    <w:rsid w:val="005204D8"/>
    <w:rsid w:val="00581B1C"/>
    <w:rsid w:val="005924CF"/>
    <w:rsid w:val="00596F8A"/>
    <w:rsid w:val="0059746E"/>
    <w:rsid w:val="0066168E"/>
    <w:rsid w:val="00854689"/>
    <w:rsid w:val="008832E8"/>
    <w:rsid w:val="008E3A25"/>
    <w:rsid w:val="008F7FA6"/>
    <w:rsid w:val="00981F96"/>
    <w:rsid w:val="00A61EDE"/>
    <w:rsid w:val="00A84F30"/>
    <w:rsid w:val="00AC6D09"/>
    <w:rsid w:val="00BD5076"/>
    <w:rsid w:val="00C748B7"/>
    <w:rsid w:val="00CF4EBB"/>
    <w:rsid w:val="00D154F1"/>
    <w:rsid w:val="00D4643C"/>
    <w:rsid w:val="00D77F41"/>
    <w:rsid w:val="00DC1303"/>
    <w:rsid w:val="00E37BF5"/>
    <w:rsid w:val="00EF1244"/>
    <w:rsid w:val="00EF434D"/>
    <w:rsid w:val="00FE4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34D"/>
    <w:pPr>
      <w:spacing w:after="0" w:line="240" w:lineRule="auto"/>
    </w:pPr>
    <w:rPr>
      <w:rFonts w:ascii="Times New Roman" w:eastAsia="Times New Roman" w:hAnsi="Times New Roman" w:cs="Times New Roman"/>
      <w:sz w:val="20"/>
      <w:szCs w:val="20"/>
      <w:lang w:eastAsia="ru-RU"/>
    </w:rPr>
  </w:style>
  <w:style w:type="paragraph" w:styleId="2">
    <w:name w:val="heading 2"/>
    <w:aliases w:val="H2"/>
    <w:basedOn w:val="a"/>
    <w:next w:val="a"/>
    <w:link w:val="20"/>
    <w:uiPriority w:val="9"/>
    <w:qFormat/>
    <w:rsid w:val="00EF434D"/>
    <w:pPr>
      <w:keepNext/>
      <w:jc w:val="center"/>
      <w:outlineLvl w:val="1"/>
    </w:pPr>
    <w:rPr>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rsid w:val="00EF434D"/>
    <w:rPr>
      <w:rFonts w:ascii="Times New Roman" w:eastAsia="Times New Roman" w:hAnsi="Times New Roman" w:cs="Times New Roman"/>
      <w:b/>
      <w:sz w:val="48"/>
      <w:szCs w:val="20"/>
    </w:rPr>
  </w:style>
  <w:style w:type="paragraph" w:styleId="a3">
    <w:name w:val="Body Text"/>
    <w:aliases w:val=" Знак Знак Знак Знак Знак, Знак Знак Знак Знак,Знак Знак Знак Знак Знак,Знак Знак Знак Знак,Body Text Char"/>
    <w:basedOn w:val="a"/>
    <w:link w:val="a4"/>
    <w:rsid w:val="00EF434D"/>
    <w:pPr>
      <w:jc w:val="both"/>
    </w:pPr>
    <w:rPr>
      <w:sz w:val="24"/>
    </w:rPr>
  </w:style>
  <w:style w:type="character" w:customStyle="1" w:styleId="a4">
    <w:name w:val="Основной текст Знак"/>
    <w:aliases w:val=" Знак Знак Знак Знак Знак Знак, Знак Знак Знак Знак Знак1,Знак Знак Знак Знак Знак Знак,Знак Знак Знак Знак Знак1,Body Text Char Знак"/>
    <w:basedOn w:val="a0"/>
    <w:link w:val="a3"/>
    <w:rsid w:val="00EF434D"/>
    <w:rPr>
      <w:rFonts w:ascii="Times New Roman" w:eastAsia="Times New Roman" w:hAnsi="Times New Roman" w:cs="Times New Roman"/>
      <w:sz w:val="24"/>
      <w:szCs w:val="20"/>
    </w:rPr>
  </w:style>
  <w:style w:type="paragraph" w:customStyle="1" w:styleId="Default">
    <w:name w:val="Default"/>
    <w:rsid w:val="00EF43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Normal (Web)"/>
    <w:basedOn w:val="a"/>
    <w:uiPriority w:val="99"/>
    <w:semiHidden/>
    <w:unhideWhenUsed/>
    <w:rsid w:val="002D03F6"/>
    <w:pPr>
      <w:spacing w:before="100" w:beforeAutospacing="1" w:after="100" w:afterAutospacing="1"/>
    </w:pPr>
    <w:rPr>
      <w:sz w:val="24"/>
      <w:szCs w:val="24"/>
    </w:rPr>
  </w:style>
  <w:style w:type="character" w:styleId="a6">
    <w:name w:val="Strong"/>
    <w:basedOn w:val="a0"/>
    <w:uiPriority w:val="22"/>
    <w:qFormat/>
    <w:rsid w:val="002D03F6"/>
    <w:rPr>
      <w:b/>
      <w:bCs/>
    </w:rPr>
  </w:style>
  <w:style w:type="paragraph" w:customStyle="1" w:styleId="ConsPlusNormal">
    <w:name w:val="ConsPlusNormal"/>
    <w:rsid w:val="000635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635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No Spacing"/>
    <w:qFormat/>
    <w:rsid w:val="000635B6"/>
    <w:pPr>
      <w:spacing w:after="0" w:line="240" w:lineRule="auto"/>
    </w:pPr>
    <w:rPr>
      <w:rFonts w:eastAsiaTheme="minorEastAsia" w:cs="Times New Roman"/>
      <w:lang w:eastAsia="ru-RU"/>
    </w:rPr>
  </w:style>
  <w:style w:type="paragraph" w:styleId="a8">
    <w:name w:val="Balloon Text"/>
    <w:basedOn w:val="a"/>
    <w:link w:val="a9"/>
    <w:uiPriority w:val="99"/>
    <w:semiHidden/>
    <w:unhideWhenUsed/>
    <w:rsid w:val="005204D8"/>
    <w:rPr>
      <w:rFonts w:ascii="Tahoma" w:hAnsi="Tahoma" w:cs="Tahoma"/>
      <w:sz w:val="16"/>
      <w:szCs w:val="16"/>
    </w:rPr>
  </w:style>
  <w:style w:type="character" w:customStyle="1" w:styleId="a9">
    <w:name w:val="Текст выноски Знак"/>
    <w:basedOn w:val="a0"/>
    <w:link w:val="a8"/>
    <w:uiPriority w:val="99"/>
    <w:semiHidden/>
    <w:rsid w:val="005204D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14</Pages>
  <Words>4778</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cp:lastModifiedBy>
  <cp:revision>15</cp:revision>
  <cp:lastPrinted>2017-12-27T10:30:00Z</cp:lastPrinted>
  <dcterms:created xsi:type="dcterms:W3CDTF">2017-12-08T09:38:00Z</dcterms:created>
  <dcterms:modified xsi:type="dcterms:W3CDTF">2018-05-16T13:27:00Z</dcterms:modified>
</cp:coreProperties>
</file>